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553325" cy="228600"/>
                <wp:effectExtent b="0" l="0" r="0" t="0"/>
                <wp:wrapSquare wrapText="bothSides" distB="0" distT="0" distL="0" distR="0"/>
                <wp:docPr id="36" name=""/>
                <a:graphic>
                  <a:graphicData uri="http://schemas.microsoft.com/office/word/2010/wordprocessingShape">
                    <wps:wsp>
                      <wps:cNvSpPr/>
                      <wps:cNvPr id="6" name="Shape 6"/>
                      <wps:spPr>
                        <a:xfrm>
                          <a:off x="1574100" y="3670463"/>
                          <a:ext cx="7543800" cy="219075"/>
                        </a:xfrm>
                        <a:prstGeom prst="rect">
                          <a:avLst/>
                        </a:prstGeom>
                        <a:solidFill>
                          <a:srgbClr val="2484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553325" cy="228600"/>
                <wp:effectExtent b="0" l="0" r="0" t="0"/>
                <wp:wrapSquare wrapText="bothSides" distB="0" distT="0" distL="0" distR="0"/>
                <wp:docPr id="3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553325" cy="2286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1514475</wp:posOffset>
            </wp:positionH>
            <wp:positionV relativeFrom="paragraph">
              <wp:posOffset>24765</wp:posOffset>
            </wp:positionV>
            <wp:extent cx="2905125" cy="3107055"/>
            <wp:effectExtent b="0" l="0" r="0" t="0"/>
            <wp:wrapSquare wrapText="bothSides" distB="0" distT="0" distL="0" distR="0"/>
            <wp:docPr id="4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905125" cy="310705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0" w:lineRule="auto"/>
        <w:jc w:val="center"/>
        <w:rPr>
          <w:rFonts w:ascii="Montserrat" w:cs="Montserrat" w:eastAsia="Montserrat" w:hAnsi="Montserrat"/>
          <w:color w:val="797b7d"/>
          <w:sz w:val="64"/>
          <w:szCs w:val="64"/>
        </w:rPr>
      </w:pPr>
      <w:r w:rsidDel="00000000" w:rsidR="00000000" w:rsidRPr="00000000">
        <w:rPr>
          <w:rFonts w:ascii="Montserrat" w:cs="Montserrat" w:eastAsia="Montserrat" w:hAnsi="Montserrat"/>
          <w:color w:val="797b7d"/>
          <w:sz w:val="64"/>
          <w:szCs w:val="64"/>
          <w:rtl w:val="0"/>
        </w:rPr>
        <w:t xml:space="preserve">TUITION ASSISTANCE </w:t>
      </w:r>
    </w:p>
    <w:p w:rsidR="00000000" w:rsidDel="00000000" w:rsidP="00000000" w:rsidRDefault="00000000" w:rsidRPr="00000000" w14:paraId="00000010">
      <w:pPr>
        <w:spacing w:after="0" w:lineRule="auto"/>
        <w:jc w:val="center"/>
        <w:rPr>
          <w:rFonts w:ascii="Montserrat" w:cs="Montserrat" w:eastAsia="Montserrat" w:hAnsi="Montserrat"/>
          <w:color w:val="797b7d"/>
          <w:sz w:val="64"/>
          <w:szCs w:val="64"/>
        </w:rPr>
      </w:pPr>
      <w:r w:rsidDel="00000000" w:rsidR="00000000" w:rsidRPr="00000000">
        <w:rPr>
          <w:rFonts w:ascii="Montserrat" w:cs="Montserrat" w:eastAsia="Montserrat" w:hAnsi="Montserrat"/>
          <w:color w:val="797b7d"/>
          <w:sz w:val="64"/>
          <w:szCs w:val="64"/>
          <w:rtl w:val="0"/>
        </w:rPr>
        <w:t xml:space="preserve">COORDINATORS </w:t>
      </w:r>
    </w:p>
    <w:p w:rsidR="00000000" w:rsidDel="00000000" w:rsidP="00000000" w:rsidRDefault="00000000" w:rsidRPr="00000000" w14:paraId="00000011">
      <w:pPr>
        <w:spacing w:after="0" w:lineRule="auto"/>
        <w:jc w:val="center"/>
        <w:rPr>
          <w:rFonts w:ascii="Montserrat" w:cs="Montserrat" w:eastAsia="Montserrat" w:hAnsi="Montserrat"/>
          <w:color w:val="797b7d"/>
          <w:sz w:val="64"/>
          <w:szCs w:val="64"/>
        </w:rPr>
      </w:pPr>
      <w:r w:rsidDel="00000000" w:rsidR="00000000" w:rsidRPr="00000000">
        <w:rPr>
          <w:rFonts w:ascii="Montserrat" w:cs="Montserrat" w:eastAsia="Montserrat" w:hAnsi="Montserrat"/>
          <w:color w:val="797b7d"/>
          <w:sz w:val="64"/>
          <w:szCs w:val="64"/>
          <w:rtl w:val="0"/>
        </w:rPr>
        <w:t xml:space="preserve">GUIDE</w:t>
      </w:r>
    </w:p>
    <w:p w:rsidR="00000000" w:rsidDel="00000000" w:rsidP="00000000" w:rsidRDefault="00000000" w:rsidRPr="00000000" w14:paraId="00000012">
      <w:pPr>
        <w:spacing w:after="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spacing w:after="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spacing w:after="0" w:lineRule="auto"/>
        <w:jc w:val="center"/>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15">
      <w:pPr>
        <w:spacing w:after="0" w:lineRule="auto"/>
        <w:jc w:val="center"/>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16">
      <w:pPr>
        <w:spacing w:after="0" w:lineRule="auto"/>
        <w:jc w:val="center"/>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17">
      <w:pPr>
        <w:spacing w:after="0" w:lineRule="auto"/>
        <w:jc w:val="center"/>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18">
      <w:pPr>
        <w:spacing w:after="0" w:lineRule="auto"/>
        <w:jc w:val="center"/>
        <w:rPr>
          <w:rFonts w:ascii="Montserrat" w:cs="Montserrat" w:eastAsia="Montserrat" w:hAnsi="Montserrat"/>
          <w:color w:val="797b7d"/>
          <w:sz w:val="40"/>
          <w:szCs w:val="40"/>
        </w:rPr>
      </w:pPr>
      <w:r w:rsidDel="00000000" w:rsidR="00000000" w:rsidRPr="00000000">
        <w:rPr>
          <w:rFonts w:ascii="Montserrat" w:cs="Montserrat" w:eastAsia="Montserrat" w:hAnsi="Montserrat"/>
          <w:color w:val="797b7d"/>
          <w:sz w:val="40"/>
          <w:szCs w:val="40"/>
          <w:rtl w:val="0"/>
        </w:rPr>
        <w:t xml:space="preserve">2023-2024</w:t>
      </w:r>
    </w:p>
    <w:p w:rsidR="00000000" w:rsidDel="00000000" w:rsidP="00000000" w:rsidRDefault="00000000" w:rsidRPr="00000000" w14:paraId="00000019">
      <w:pPr>
        <w:spacing w:after="0" w:lineRule="auto"/>
        <w:jc w:val="center"/>
        <w:rPr>
          <w:rFonts w:ascii="Montserrat" w:cs="Montserrat" w:eastAsia="Montserrat" w:hAnsi="Montserrat"/>
          <w:color w:val="797b7d"/>
          <w:sz w:val="40"/>
          <w:szCs w:val="40"/>
        </w:rPr>
      </w:pPr>
      <w:r w:rsidDel="00000000" w:rsidR="00000000" w:rsidRPr="00000000">
        <w:rPr>
          <w:rFonts w:ascii="Montserrat" w:cs="Montserrat" w:eastAsia="Montserrat" w:hAnsi="Montserrat"/>
          <w:color w:val="797b7d"/>
          <w:sz w:val="40"/>
          <w:szCs w:val="40"/>
          <w:rtl w:val="0"/>
        </w:rPr>
        <w:t xml:space="preserve">Awards</w:t>
      </w:r>
    </w:p>
    <w:p w:rsidR="00000000" w:rsidDel="00000000" w:rsidP="00000000" w:rsidRDefault="00000000" w:rsidRPr="00000000" w14:paraId="0000001A">
      <w:pPr>
        <w:spacing w:after="0" w:lineRule="auto"/>
        <w:jc w:val="center"/>
        <w:rPr>
          <w:rFonts w:ascii="Montserrat" w:cs="Montserrat" w:eastAsia="Montserrat" w:hAnsi="Montserrat"/>
          <w:color w:val="797b7d"/>
          <w:sz w:val="40"/>
          <w:szCs w:val="4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-800099</wp:posOffset>
                </wp:positionH>
                <wp:positionV relativeFrom="paragraph">
                  <wp:posOffset>596900</wp:posOffset>
                </wp:positionV>
                <wp:extent cx="7553325" cy="228600"/>
                <wp:effectExtent b="0" l="0" r="0" t="0"/>
                <wp:wrapSquare wrapText="bothSides" distB="0" distT="0" distL="0" distR="0"/>
                <wp:docPr id="37" name=""/>
                <a:graphic>
                  <a:graphicData uri="http://schemas.microsoft.com/office/word/2010/wordprocessingShape">
                    <wps:wsp>
                      <wps:cNvSpPr/>
                      <wps:cNvPr id="7" name="Shape 7"/>
                      <wps:spPr>
                        <a:xfrm>
                          <a:off x="1578863" y="3675225"/>
                          <a:ext cx="7534275" cy="209550"/>
                        </a:xfrm>
                        <a:prstGeom prst="rect">
                          <a:avLst/>
                        </a:prstGeom>
                        <a:solidFill>
                          <a:srgbClr val="2484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-800099</wp:posOffset>
                </wp:positionH>
                <wp:positionV relativeFrom="paragraph">
                  <wp:posOffset>596900</wp:posOffset>
                </wp:positionV>
                <wp:extent cx="7553325" cy="228600"/>
                <wp:effectExtent b="0" l="0" r="0" t="0"/>
                <wp:wrapSquare wrapText="bothSides" distB="0" distT="0" distL="0" distR="0"/>
                <wp:docPr id="37"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553325" cy="228600"/>
                        </a:xfrm>
                        <a:prstGeom prst="rect"/>
                        <a:ln/>
                      </pic:spPr>
                    </pic:pic>
                  </a:graphicData>
                </a:graphic>
              </wp:anchor>
            </w:drawing>
          </mc:Fallback>
        </mc:AlternateContent>
      </w:r>
    </w:p>
    <w:p w:rsidR="00000000" w:rsidDel="00000000" w:rsidP="00000000" w:rsidRDefault="00000000" w:rsidRPr="00000000" w14:paraId="0000001B">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TABLE OF CONTENTS</w:t>
      </w:r>
    </w:p>
    <w:p w:rsidR="00000000" w:rsidDel="00000000" w:rsidP="00000000" w:rsidRDefault="00000000" w:rsidRPr="00000000" w14:paraId="0000001C">
      <w:pPr>
        <w:spacing w:after="0" w:lineRule="auto"/>
        <w:jc w:val="center"/>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01D">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About The HALO Initiative ……………………….……………….….…………………………………………………………2</w:t>
      </w:r>
    </w:p>
    <w:p w:rsidR="00000000" w:rsidDel="00000000" w:rsidP="00000000" w:rsidRDefault="00000000" w:rsidRPr="00000000" w14:paraId="0000001E">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1F">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2023-2024 Timeline ……………………………………..………………………...............................................................3</w:t>
        <w:tab/>
      </w:r>
    </w:p>
    <w:p w:rsidR="00000000" w:rsidDel="00000000" w:rsidP="00000000" w:rsidRDefault="00000000" w:rsidRPr="00000000" w14:paraId="00000020">
      <w:pPr>
        <w:spacing w:after="0" w:lineRule="auto"/>
        <w:ind w:left="360" w:firstLine="0"/>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21">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Application Rounds &amp; Requirements</w:t>
      </w:r>
    </w:p>
    <w:p w:rsidR="00000000" w:rsidDel="00000000" w:rsidP="00000000" w:rsidRDefault="00000000" w:rsidRPr="00000000" w14:paraId="00000022">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Priority Application Round …………..…………….…….….……………………………..…………………….4</w:t>
      </w:r>
    </w:p>
    <w:p w:rsidR="00000000" w:rsidDel="00000000" w:rsidP="00000000" w:rsidRDefault="00000000" w:rsidRPr="00000000" w14:paraId="00000023">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Regular Application Round ……………..……………..………………………………………………………...5</w:t>
      </w:r>
    </w:p>
    <w:p w:rsidR="00000000" w:rsidDel="00000000" w:rsidP="00000000" w:rsidRDefault="00000000" w:rsidRPr="00000000" w14:paraId="00000024">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Emergency Assistance …………………………..……………….…………………………………………………..6</w:t>
      </w:r>
    </w:p>
    <w:p w:rsidR="00000000" w:rsidDel="00000000" w:rsidP="00000000" w:rsidRDefault="00000000" w:rsidRPr="00000000" w14:paraId="00000025">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26">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FACTS Grant &amp; Aid</w:t>
      </w:r>
    </w:p>
    <w:p w:rsidR="00000000" w:rsidDel="00000000" w:rsidP="00000000" w:rsidRDefault="00000000" w:rsidRPr="00000000" w14:paraId="00000027">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Annual Setup ..….………….…………………….……………………………………………………………………………7</w:t>
      </w:r>
    </w:p>
    <w:p w:rsidR="00000000" w:rsidDel="00000000" w:rsidP="00000000" w:rsidRDefault="00000000" w:rsidRPr="00000000" w14:paraId="00000028">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Applying ………………………………………………….………….…………………………………………..………………..8</w:t>
      </w:r>
    </w:p>
    <w:p w:rsidR="00000000" w:rsidDel="00000000" w:rsidP="00000000" w:rsidRDefault="00000000" w:rsidRPr="00000000" w14:paraId="00000029">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Supplemental Documents ……………………………………………………………………………….……….9</w:t>
      </w:r>
    </w:p>
    <w:p w:rsidR="00000000" w:rsidDel="00000000" w:rsidP="00000000" w:rsidRDefault="00000000" w:rsidRPr="00000000" w14:paraId="0000002A">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Non-Taxable Income Documents ………………………………………………………………………..10</w:t>
      </w:r>
    </w:p>
    <w:p w:rsidR="00000000" w:rsidDel="00000000" w:rsidP="00000000" w:rsidRDefault="00000000" w:rsidRPr="00000000" w14:paraId="0000002B">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Reviewing Applications ………………………………….……………………………………………….…………11</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2D">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Required Processes </w:t>
      </w:r>
    </w:p>
    <w:p w:rsidR="00000000" w:rsidDel="00000000" w:rsidP="00000000" w:rsidRDefault="00000000" w:rsidRPr="00000000" w14:paraId="0000002E">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Submitting Tuition Rates ………………………..………………………………………………………………..12</w:t>
      </w:r>
    </w:p>
    <w:p w:rsidR="00000000" w:rsidDel="00000000" w:rsidP="00000000" w:rsidRDefault="00000000" w:rsidRPr="00000000" w14:paraId="0000002F">
      <w:pPr>
        <w:numPr>
          <w:ilvl w:val="1"/>
          <w:numId w:val="20"/>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Student Verifications ……………………………………...………………………………………………..………..13</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1">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Award Reallocation ……………………………………………………..….…………………………………………..……………14</w:t>
      </w:r>
    </w:p>
    <w:p w:rsidR="00000000" w:rsidDel="00000000" w:rsidP="00000000" w:rsidRDefault="00000000" w:rsidRPr="00000000" w14:paraId="00000032">
      <w:pPr>
        <w:spacing w:after="0" w:lineRule="auto"/>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 </w:t>
      </w:r>
    </w:p>
    <w:p w:rsidR="00000000" w:rsidDel="00000000" w:rsidP="00000000" w:rsidRDefault="00000000" w:rsidRPr="00000000" w14:paraId="00000033">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Promoting Tuition Assistance ………………………………………………………………………………….…………..15</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5">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Communicating Awards to Families ……………………………………………………………………..…………16</w:t>
      </w:r>
    </w:p>
    <w:p w:rsidR="00000000" w:rsidDel="00000000" w:rsidP="00000000" w:rsidRDefault="00000000" w:rsidRPr="00000000" w14:paraId="00000036">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7">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School Awarding Best Practices ………………………..………….………………………………………..………….17</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9">
      <w:pPr>
        <w:numPr>
          <w:ilvl w:val="0"/>
          <w:numId w:val="2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Other Scholarship Funds ………………………………………..……….…………………………………………………….18</w:t>
      </w:r>
    </w:p>
    <w:p w:rsidR="00000000" w:rsidDel="00000000" w:rsidP="00000000" w:rsidRDefault="00000000" w:rsidRPr="00000000" w14:paraId="0000003A">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B">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C">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D">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E">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3F">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40">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41">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42">
      <w:pPr>
        <w:spacing w:after="0" w:lineRule="auto"/>
        <w:rPr>
          <w:rFonts w:ascii="Montserrat" w:cs="Montserrat" w:eastAsia="Montserrat" w:hAnsi="Montserrat"/>
          <w:color w:val="797b7d"/>
        </w:rPr>
      </w:pPr>
      <w:r w:rsidDel="00000000" w:rsidR="00000000" w:rsidRPr="00000000">
        <w:rPr>
          <w:rtl w:val="0"/>
        </w:rPr>
      </w:r>
    </w:p>
    <w:p w:rsidR="00000000" w:rsidDel="00000000" w:rsidP="00000000" w:rsidRDefault="00000000" w:rsidRPr="00000000" w14:paraId="00000043">
      <w:pPr>
        <w:spacing w:after="0" w:lineRule="auto"/>
        <w:rPr>
          <w:rFonts w:ascii="Montserrat" w:cs="Montserrat" w:eastAsia="Montserrat" w:hAnsi="Montserrat"/>
          <w:color w:val="797b7d"/>
        </w:rPr>
      </w:pPr>
      <w:r w:rsidDel="00000000" w:rsidR="00000000" w:rsidRPr="00000000">
        <w:rPr>
          <w:rFonts w:ascii="Montserrat" w:cs="Montserrat" w:eastAsia="Montserrat" w:hAnsi="Montserrat"/>
          <w:color w:val="797b7d"/>
          <w:rtl w:val="0"/>
        </w:rPr>
        <w:t xml:space="preserve">Visit </w:t>
      </w:r>
      <w:hyperlink r:id="rId12">
        <w:r w:rsidDel="00000000" w:rsidR="00000000" w:rsidRPr="00000000">
          <w:rPr>
            <w:color w:val="0563c1"/>
            <w:u w:val="single"/>
            <w:rtl w:val="0"/>
          </w:rPr>
          <w:t xml:space="preserve">https://www.haloinitiative.org/tuition-assistance-coordinators</w:t>
        </w:r>
      </w:hyperlink>
      <w:r w:rsidDel="00000000" w:rsidR="00000000" w:rsidRPr="00000000">
        <w:rPr>
          <w:rtl w:val="0"/>
        </w:rPr>
        <w:t xml:space="preserve"> </w:t>
      </w:r>
      <w:r w:rsidDel="00000000" w:rsidR="00000000" w:rsidRPr="00000000">
        <w:rPr>
          <w:rFonts w:ascii="Montserrat" w:cs="Montserrat" w:eastAsia="Montserrat" w:hAnsi="Montserrat"/>
          <w:color w:val="797b7d"/>
          <w:rtl w:val="0"/>
        </w:rPr>
        <w:t xml:space="preserve"> to find sample letters, marketing materials, family application instructions, and other resources. </w:t>
      </w:r>
    </w:p>
    <w:p w:rsidR="00000000" w:rsidDel="00000000" w:rsidP="00000000" w:rsidRDefault="00000000" w:rsidRPr="00000000" w14:paraId="00000044">
      <w:pPr>
        <w:spacing w:after="0" w:lineRule="auto"/>
        <w:jc w:val="center"/>
        <w:rPr>
          <w:rFonts w:ascii="Montserrat" w:cs="Montserrat" w:eastAsia="Montserrat" w:hAnsi="Montserrat"/>
          <w:color w:val="797b7d"/>
        </w:rPr>
      </w:pPr>
      <w:r w:rsidDel="00000000" w:rsidR="00000000" w:rsidRPr="00000000">
        <w:rPr>
          <w:rFonts w:ascii="Montserrat" w:cs="Montserrat" w:eastAsia="Montserrat" w:hAnsi="Montserrat"/>
          <w:color w:val="797b7d"/>
          <w:sz w:val="36"/>
          <w:szCs w:val="36"/>
          <w:rtl w:val="0"/>
        </w:rPr>
        <w:t xml:space="preserve">ABOUT THE HALO INITIATIVE</w:t>
      </w:r>
      <w:r w:rsidDel="00000000" w:rsidR="00000000" w:rsidRPr="00000000">
        <w:rPr>
          <w:rtl w:val="0"/>
        </w:rPr>
      </w:r>
    </w:p>
    <w:p w:rsidR="00000000" w:rsidDel="00000000" w:rsidP="00000000" w:rsidRDefault="00000000" w:rsidRPr="00000000" w14:paraId="00000045">
      <w:pPr>
        <w:spacing w:after="0" w:lineRule="auto"/>
        <w:jc w:val="center"/>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046">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The HALO Initiative provides hope, opportunity, and access to all seeking a Catholic education in one of our Diocesan Catholic Schools. We believe that Catholic education changes lives &amp; improves communities, and that a family’s ability to pay should not limit their access to a better life through one of our Catholic Schools.</w:t>
      </w:r>
    </w:p>
    <w:p w:rsidR="00000000" w:rsidDel="00000000" w:rsidP="00000000" w:rsidRDefault="00000000" w:rsidRPr="00000000" w14:paraId="00000047">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Through coordinated partnership with Diocesan funds, scholarship organizations, and foundations, The HALO Initiative coordinates over</w:t>
      </w:r>
      <w:r w:rsidDel="00000000" w:rsidR="00000000" w:rsidRPr="00000000">
        <w:rPr>
          <w:rFonts w:ascii="Montserrat" w:cs="Montserrat" w:eastAsia="Montserrat" w:hAnsi="Montserrat"/>
          <w:rtl w:val="0"/>
        </w:rPr>
        <w:t xml:space="preserve"> $2.1 million in direct,</w:t>
      </w:r>
      <w:r w:rsidDel="00000000" w:rsidR="00000000" w:rsidRPr="00000000">
        <w:rPr>
          <w:rFonts w:ascii="Montserrat" w:cs="Montserrat" w:eastAsia="Montserrat" w:hAnsi="Montserrat"/>
          <w:rtl w:val="0"/>
        </w:rPr>
        <w:t xml:space="preserve"> need-based tuition assistance each year to students across Catholic schools in the diocese.</w:t>
      </w:r>
    </w:p>
    <w:p w:rsidR="00000000" w:rsidDel="00000000" w:rsidP="00000000" w:rsidRDefault="00000000" w:rsidRPr="00000000" w14:paraId="00000049">
      <w:pPr>
        <w:spacing w:after="0" w:lineRule="auto"/>
        <w:jc w:val="center"/>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04A">
      <w:pPr>
        <w:spacing w:after="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Jane Koenecke, Executive Director</w:t>
      </w:r>
    </w:p>
    <w:p w:rsidR="00000000" w:rsidDel="00000000" w:rsidP="00000000" w:rsidRDefault="00000000" w:rsidRPr="00000000" w14:paraId="0000004B">
      <w:pPr>
        <w:spacing w:after="0" w:lineRule="auto"/>
        <w:jc w:val="center"/>
        <w:rPr>
          <w:rFonts w:ascii="Montserrat" w:cs="Montserrat" w:eastAsia="Montserrat" w:hAnsi="Montserrat"/>
        </w:rPr>
      </w:pPr>
      <w:hyperlink r:id="rId13">
        <w:r w:rsidDel="00000000" w:rsidR="00000000" w:rsidRPr="00000000">
          <w:rPr>
            <w:rFonts w:ascii="Montserrat" w:cs="Montserrat" w:eastAsia="Montserrat" w:hAnsi="Montserrat"/>
            <w:color w:val="0563c1"/>
            <w:u w:val="single"/>
            <w:rtl w:val="0"/>
          </w:rPr>
          <w:t xml:space="preserve">jane@haloinitiative.org</w:t>
        </w:r>
      </w:hyperlink>
      <w:r w:rsidDel="00000000" w:rsidR="00000000" w:rsidRPr="00000000">
        <w:rPr>
          <w:rtl w:val="0"/>
        </w:rPr>
      </w:r>
    </w:p>
    <w:p w:rsidR="00000000" w:rsidDel="00000000" w:rsidP="00000000" w:rsidRDefault="00000000" w:rsidRPr="00000000" w14:paraId="0000004C">
      <w:pPr>
        <w:spacing w:after="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972-232-2337</w:t>
      </w:r>
    </w:p>
    <w:p w:rsidR="00000000" w:rsidDel="00000000" w:rsidP="00000000" w:rsidRDefault="00000000" w:rsidRPr="00000000" w14:paraId="0000004D">
      <w:pPr>
        <w:spacing w:after="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spacing w:after="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Brigid Compton, Funding and Project Specialist</w:t>
      </w:r>
    </w:p>
    <w:p w:rsidR="00000000" w:rsidDel="00000000" w:rsidP="00000000" w:rsidRDefault="00000000" w:rsidRPr="00000000" w14:paraId="0000004F">
      <w:pPr>
        <w:spacing w:after="0" w:lineRule="auto"/>
        <w:jc w:val="center"/>
        <w:rPr>
          <w:rFonts w:ascii="Montserrat" w:cs="Montserrat" w:eastAsia="Montserrat" w:hAnsi="Montserrat"/>
        </w:rPr>
      </w:pPr>
      <w:hyperlink r:id="rId14">
        <w:r w:rsidDel="00000000" w:rsidR="00000000" w:rsidRPr="00000000">
          <w:rPr>
            <w:rFonts w:ascii="Montserrat" w:cs="Montserrat" w:eastAsia="Montserrat" w:hAnsi="Montserrat"/>
            <w:color w:val="0563c1"/>
            <w:u w:val="single"/>
            <w:rtl w:val="0"/>
          </w:rPr>
          <w:t xml:space="preserve">brigid@haloinitiative.org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50">
      <w:pPr>
        <w:spacing w:after="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913-991-7571</w:t>
      </w:r>
    </w:p>
    <w:p w:rsidR="00000000" w:rsidDel="00000000" w:rsidP="00000000" w:rsidRDefault="00000000" w:rsidRPr="00000000" w14:paraId="00000051">
      <w:pPr>
        <w:spacing w:after="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spacing w:after="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FACTS Grant and Aid Customer Service</w:t>
      </w:r>
    </w:p>
    <w:p w:rsidR="00000000" w:rsidDel="00000000" w:rsidP="00000000" w:rsidRDefault="00000000" w:rsidRPr="00000000" w14:paraId="00000053">
      <w:pPr>
        <w:spacing w:after="0" w:lineRule="auto"/>
        <w:jc w:val="center"/>
        <w:rPr>
          <w:rFonts w:ascii="Montserrat" w:cs="Montserrat" w:eastAsia="Montserrat" w:hAnsi="Montserrat"/>
        </w:rPr>
      </w:pPr>
      <w:bookmarkStart w:colFirst="0" w:colLast="0" w:name="_heading=h.gjdgxs" w:id="0"/>
      <w:bookmarkEnd w:id="0"/>
      <w:r w:rsidDel="00000000" w:rsidR="00000000" w:rsidRPr="00000000">
        <w:rPr>
          <w:rFonts w:ascii="Montserrat" w:cs="Montserrat" w:eastAsia="Montserrat" w:hAnsi="Montserrat"/>
          <w:rtl w:val="0"/>
        </w:rPr>
        <w:t xml:space="preserve">(for questions from families or schools)</w:t>
      </w:r>
    </w:p>
    <w:p w:rsidR="00000000" w:rsidDel="00000000" w:rsidP="00000000" w:rsidRDefault="00000000" w:rsidRPr="00000000" w14:paraId="00000054">
      <w:pPr>
        <w:spacing w:after="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866-412-4637</w:t>
      </w:r>
    </w:p>
    <w:p w:rsidR="00000000" w:rsidDel="00000000" w:rsidP="00000000" w:rsidRDefault="00000000" w:rsidRPr="00000000" w14:paraId="00000055">
      <w:pPr>
        <w:spacing w:after="0" w:lineRule="auto"/>
        <w:jc w:val="center"/>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056">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FUNDS</w:t>
      </w:r>
    </w:p>
    <w:p w:rsidR="00000000" w:rsidDel="00000000" w:rsidP="00000000" w:rsidRDefault="00000000" w:rsidRPr="00000000" w14:paraId="00000057">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Students who apply are considered for an award from the following funds: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7"/>
        <w:gridCol w:w="1964"/>
        <w:gridCol w:w="951"/>
        <w:gridCol w:w="2326"/>
        <w:gridCol w:w="1692"/>
        <w:tblGridChange w:id="0">
          <w:tblGrid>
            <w:gridCol w:w="2417"/>
            <w:gridCol w:w="1964"/>
            <w:gridCol w:w="951"/>
            <w:gridCol w:w="2326"/>
            <w:gridCol w:w="1692"/>
          </w:tblGrid>
        </w:tblGridChange>
      </w:tblGrid>
      <w:tr>
        <w:trPr>
          <w:cantSplit w:val="0"/>
          <w:tblHeader w:val="0"/>
        </w:trPr>
        <w:tc>
          <w:tcPr/>
          <w:p w:rsidR="00000000" w:rsidDel="00000000" w:rsidP="00000000" w:rsidRDefault="00000000" w:rsidRPr="00000000" w14:paraId="0000005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Fund Name</w:t>
            </w:r>
          </w:p>
        </w:tc>
        <w:tc>
          <w:tcPr/>
          <w:p w:rsidR="00000000" w:rsidDel="00000000" w:rsidP="00000000" w:rsidRDefault="00000000" w:rsidRPr="00000000" w14:paraId="0000005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Type</w:t>
            </w:r>
          </w:p>
        </w:tc>
        <w:tc>
          <w:tcPr/>
          <w:p w:rsidR="00000000" w:rsidDel="00000000" w:rsidP="00000000" w:rsidRDefault="00000000" w:rsidRPr="00000000" w14:paraId="0000005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Grades</w:t>
            </w:r>
          </w:p>
        </w:tc>
        <w:tc>
          <w:tcPr/>
          <w:p w:rsidR="00000000" w:rsidDel="00000000" w:rsidP="00000000" w:rsidRDefault="00000000" w:rsidRPr="00000000" w14:paraId="0000005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Additional Criteria</w:t>
            </w:r>
          </w:p>
        </w:tc>
        <w:tc>
          <w:tcPr/>
          <w:p w:rsidR="00000000" w:rsidDel="00000000" w:rsidP="00000000" w:rsidRDefault="00000000" w:rsidRPr="00000000" w14:paraId="0000005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Award Basis</w:t>
            </w:r>
          </w:p>
        </w:tc>
      </w:tr>
      <w:tr>
        <w:trPr>
          <w:cantSplit w:val="0"/>
          <w:tblHeader w:val="0"/>
        </w:trPr>
        <w:tc>
          <w:tcPr/>
          <w:p w:rsidR="00000000" w:rsidDel="00000000" w:rsidP="00000000" w:rsidRDefault="00000000" w:rsidRPr="00000000" w14:paraId="0000005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DEET (Diocesan Education Endowment Trust)</w:t>
            </w:r>
          </w:p>
        </w:tc>
        <w:tc>
          <w:tcPr/>
          <w:p w:rsidR="00000000" w:rsidDel="00000000" w:rsidP="00000000" w:rsidRDefault="00000000" w:rsidRPr="00000000" w14:paraId="0000005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Endowment</w:t>
            </w:r>
          </w:p>
        </w:tc>
        <w:tc>
          <w:tcPr/>
          <w:p w:rsidR="00000000" w:rsidDel="00000000" w:rsidP="00000000" w:rsidRDefault="00000000" w:rsidRPr="00000000" w14:paraId="0000005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K-12 </w:t>
            </w:r>
          </w:p>
        </w:tc>
        <w:tc>
          <w:tcPr/>
          <w:p w:rsidR="00000000" w:rsidDel="00000000" w:rsidP="00000000" w:rsidRDefault="00000000" w:rsidRPr="00000000" w14:paraId="0000006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none</w:t>
            </w:r>
          </w:p>
        </w:tc>
        <w:tc>
          <w:tcPr/>
          <w:p w:rsidR="00000000" w:rsidDel="00000000" w:rsidP="00000000" w:rsidRDefault="00000000" w:rsidRPr="00000000" w14:paraId="0000006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FACTS Need</w:t>
            </w:r>
          </w:p>
        </w:tc>
      </w:tr>
      <w:tr>
        <w:trPr>
          <w:cantSplit w:val="0"/>
          <w:tblHeader w:val="0"/>
        </w:trPr>
        <w:tc>
          <w:tcPr/>
          <w:p w:rsidR="00000000" w:rsidDel="00000000" w:rsidP="00000000" w:rsidRDefault="00000000" w:rsidRPr="00000000" w14:paraId="0000006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Collins Orphanage Trust</w:t>
            </w:r>
          </w:p>
        </w:tc>
        <w:tc>
          <w:tcPr/>
          <w:p w:rsidR="00000000" w:rsidDel="00000000" w:rsidP="00000000" w:rsidRDefault="00000000" w:rsidRPr="00000000" w14:paraId="0000006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Endowment</w:t>
            </w:r>
          </w:p>
        </w:tc>
        <w:tc>
          <w:tcPr/>
          <w:p w:rsidR="00000000" w:rsidDel="00000000" w:rsidP="00000000" w:rsidRDefault="00000000" w:rsidRPr="00000000" w14:paraId="0000006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K-12</w:t>
            </w:r>
          </w:p>
        </w:tc>
        <w:tc>
          <w:tcPr/>
          <w:p w:rsidR="00000000" w:rsidDel="00000000" w:rsidP="00000000" w:rsidRDefault="00000000" w:rsidRPr="00000000" w14:paraId="0000006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 parents who are deceased or incarcerated </w:t>
            </w:r>
          </w:p>
        </w:tc>
        <w:tc>
          <w:tcPr/>
          <w:p w:rsidR="00000000" w:rsidDel="00000000" w:rsidP="00000000" w:rsidRDefault="00000000" w:rsidRPr="00000000" w14:paraId="0000006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FACTS Need</w:t>
            </w:r>
          </w:p>
        </w:tc>
      </w:tr>
      <w:tr>
        <w:trPr>
          <w:cantSplit w:val="0"/>
          <w:tblHeader w:val="0"/>
        </w:trPr>
        <w:tc>
          <w:tcPr/>
          <w:p w:rsidR="00000000" w:rsidDel="00000000" w:rsidP="00000000" w:rsidRDefault="00000000" w:rsidRPr="00000000" w14:paraId="0000006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Golf Tournament Fund</w:t>
            </w:r>
          </w:p>
        </w:tc>
        <w:tc>
          <w:tcPr/>
          <w:p w:rsidR="00000000" w:rsidDel="00000000" w:rsidP="00000000" w:rsidRDefault="00000000" w:rsidRPr="00000000" w14:paraId="0000006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Annual Fundraiser</w:t>
            </w:r>
          </w:p>
        </w:tc>
        <w:tc>
          <w:tcPr/>
          <w:p w:rsidR="00000000" w:rsidDel="00000000" w:rsidP="00000000" w:rsidRDefault="00000000" w:rsidRPr="00000000" w14:paraId="0000006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K-8</w:t>
            </w:r>
          </w:p>
        </w:tc>
        <w:tc>
          <w:tcPr/>
          <w:p w:rsidR="00000000" w:rsidDel="00000000" w:rsidP="00000000" w:rsidRDefault="00000000" w:rsidRPr="00000000" w14:paraId="0000006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Schools in high need</w:t>
            </w:r>
          </w:p>
        </w:tc>
        <w:tc>
          <w:tcPr/>
          <w:p w:rsidR="00000000" w:rsidDel="00000000" w:rsidP="00000000" w:rsidRDefault="00000000" w:rsidRPr="00000000" w14:paraId="0000006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FACTS Need</w:t>
            </w:r>
          </w:p>
        </w:tc>
      </w:tr>
      <w:tr>
        <w:trPr>
          <w:cantSplit w:val="0"/>
          <w:tblHeader w:val="0"/>
        </w:trPr>
        <w:tc>
          <w:tcPr/>
          <w:p w:rsidR="00000000" w:rsidDel="00000000" w:rsidP="00000000" w:rsidRDefault="00000000" w:rsidRPr="00000000" w14:paraId="0000006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CHRISTUS Golf Scholarship</w:t>
            </w:r>
          </w:p>
        </w:tc>
        <w:tc>
          <w:tcPr/>
          <w:p w:rsidR="00000000" w:rsidDel="00000000" w:rsidP="00000000" w:rsidRDefault="00000000" w:rsidRPr="00000000" w14:paraId="0000006D">
            <w:pPr>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6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K-8</w:t>
            </w:r>
          </w:p>
        </w:tc>
        <w:tc>
          <w:tcPr/>
          <w:p w:rsidR="00000000" w:rsidDel="00000000" w:rsidP="00000000" w:rsidRDefault="00000000" w:rsidRPr="00000000" w14:paraId="0000006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specific schools</w:t>
            </w:r>
          </w:p>
        </w:tc>
        <w:tc>
          <w:tcPr/>
          <w:p w:rsidR="00000000" w:rsidDel="00000000" w:rsidP="00000000" w:rsidRDefault="00000000" w:rsidRPr="00000000" w14:paraId="0000007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FACTS Need</w:t>
            </w:r>
          </w:p>
        </w:tc>
      </w:tr>
      <w:tr>
        <w:trPr>
          <w:cantSplit w:val="0"/>
          <w:tblHeader w:val="0"/>
        </w:trPr>
        <w:tc>
          <w:tcPr/>
          <w:p w:rsidR="00000000" w:rsidDel="00000000" w:rsidP="00000000" w:rsidRDefault="00000000" w:rsidRPr="00000000" w14:paraId="0000007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Our Faith Our Future Scholarships </w:t>
            </w:r>
          </w:p>
        </w:tc>
        <w:tc>
          <w:tcPr/>
          <w:p w:rsidR="00000000" w:rsidDel="00000000" w:rsidP="00000000" w:rsidRDefault="00000000" w:rsidRPr="00000000" w14:paraId="0000007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Endowment</w:t>
            </w:r>
          </w:p>
        </w:tc>
        <w:tc>
          <w:tcPr/>
          <w:p w:rsidR="00000000" w:rsidDel="00000000" w:rsidP="00000000" w:rsidRDefault="00000000" w:rsidRPr="00000000" w14:paraId="0000007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K-12</w:t>
            </w:r>
          </w:p>
        </w:tc>
        <w:tc>
          <w:tcPr/>
          <w:p w:rsidR="00000000" w:rsidDel="00000000" w:rsidP="00000000" w:rsidRDefault="00000000" w:rsidRPr="00000000" w14:paraId="0000007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none</w:t>
            </w:r>
          </w:p>
        </w:tc>
        <w:tc>
          <w:tcPr/>
          <w:p w:rsidR="00000000" w:rsidDel="00000000" w:rsidP="00000000" w:rsidRDefault="00000000" w:rsidRPr="00000000" w14:paraId="0000007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FACTS Need</w:t>
            </w:r>
          </w:p>
        </w:tc>
      </w:tr>
      <w:tr>
        <w:trPr>
          <w:cantSplit w:val="0"/>
          <w:tblHeader w:val="0"/>
        </w:trPr>
        <w:tc>
          <w:tcPr/>
          <w:p w:rsidR="00000000" w:rsidDel="00000000" w:rsidP="00000000" w:rsidRDefault="00000000" w:rsidRPr="00000000" w14:paraId="0000007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Saar Fund </w:t>
            </w:r>
          </w:p>
        </w:tc>
        <w:tc>
          <w:tcPr/>
          <w:p w:rsidR="00000000" w:rsidDel="00000000" w:rsidP="00000000" w:rsidRDefault="00000000" w:rsidRPr="00000000" w14:paraId="0000007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Endowment</w:t>
            </w:r>
          </w:p>
        </w:tc>
        <w:tc>
          <w:tcPr/>
          <w:p w:rsidR="00000000" w:rsidDel="00000000" w:rsidP="00000000" w:rsidRDefault="00000000" w:rsidRPr="00000000" w14:paraId="0000007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K-12</w:t>
            </w:r>
          </w:p>
        </w:tc>
        <w:tc>
          <w:tcPr/>
          <w:p w:rsidR="00000000" w:rsidDel="00000000" w:rsidP="00000000" w:rsidRDefault="00000000" w:rsidRPr="00000000" w14:paraId="0000007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none</w:t>
            </w:r>
          </w:p>
        </w:tc>
        <w:tc>
          <w:tcPr/>
          <w:p w:rsidR="00000000" w:rsidDel="00000000" w:rsidP="00000000" w:rsidRDefault="00000000" w:rsidRPr="00000000" w14:paraId="0000007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FACTS Need</w:t>
            </w:r>
          </w:p>
        </w:tc>
      </w:tr>
      <w:tr>
        <w:trPr>
          <w:cantSplit w:val="0"/>
          <w:tblHeader w:val="0"/>
        </w:trPr>
        <w:tc>
          <w:tcPr/>
          <w:p w:rsidR="00000000" w:rsidDel="00000000" w:rsidP="00000000" w:rsidRDefault="00000000" w:rsidRPr="00000000" w14:paraId="0000007B">
            <w:pPr>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7C">
            <w:pPr>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7D">
            <w:pPr>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7E">
            <w:pPr>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7F">
            <w:pPr>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80">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spacing w:after="0" w:lineRule="auto"/>
        <w:rPr>
          <w:rFonts w:ascii="Montserrat" w:cs="Montserrat" w:eastAsia="Montserrat" w:hAnsi="Montserrat"/>
          <w:color w:val="797b7d"/>
          <w:sz w:val="36"/>
          <w:szCs w:val="36"/>
        </w:rPr>
      </w:pPr>
      <w:r w:rsidDel="00000000" w:rsidR="00000000" w:rsidRPr="00000000">
        <w:rPr>
          <w:rFonts w:ascii="Montserrat" w:cs="Montserrat" w:eastAsia="Montserrat" w:hAnsi="Montserrat"/>
          <w:rtl w:val="0"/>
        </w:rPr>
        <w:t xml:space="preserve">In addition to these funds, page 18 has information about the partner organizations that also offer support to students.</w:t>
      </w:r>
      <w:r w:rsidDel="00000000" w:rsidR="00000000" w:rsidRPr="00000000">
        <w:rPr>
          <w:rtl w:val="0"/>
        </w:rPr>
      </w:r>
    </w:p>
    <w:p w:rsidR="00000000" w:rsidDel="00000000" w:rsidP="00000000" w:rsidRDefault="00000000" w:rsidRPr="00000000" w14:paraId="00000082">
      <w:pPr>
        <w:spacing w:after="0" w:line="276"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APPLICATION TIMELINE</w:t>
      </w:r>
    </w:p>
    <w:p w:rsidR="00000000" w:rsidDel="00000000" w:rsidP="00000000" w:rsidRDefault="00000000" w:rsidRPr="00000000" w14:paraId="00000083">
      <w:pPr>
        <w:spacing w:after="0" w:line="276"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2023-2024 SCHOOL YEAR</w:t>
      </w:r>
    </w:p>
    <w:p w:rsidR="00000000" w:rsidDel="00000000" w:rsidP="00000000" w:rsidRDefault="00000000" w:rsidRPr="00000000" w14:paraId="00000084">
      <w:pPr>
        <w:tabs>
          <w:tab w:val="left" w:pos="4125"/>
        </w:tabs>
        <w:spacing w:after="0" w:line="276" w:lineRule="auto"/>
        <w:jc w:val="center"/>
        <w:rPr>
          <w:rFonts w:ascii="Montserrat" w:cs="Montserrat" w:eastAsia="Montserrat" w:hAnsi="Montserrat"/>
          <w:b w:val="1"/>
          <w:color w:val="797b7d"/>
          <w:sz w:val="24"/>
          <w:szCs w:val="24"/>
        </w:rPr>
      </w:pPr>
      <w:r w:rsidDel="00000000" w:rsidR="00000000" w:rsidRPr="00000000">
        <w:rPr>
          <w:rtl w:val="0"/>
        </w:rPr>
      </w:r>
    </w:p>
    <w:p w:rsidR="00000000" w:rsidDel="00000000" w:rsidP="00000000" w:rsidRDefault="00000000" w:rsidRPr="00000000" w14:paraId="00000085">
      <w:pPr>
        <w:spacing w:after="0" w:line="276" w:lineRule="auto"/>
        <w:jc w:val="center"/>
        <w:rPr>
          <w:rFonts w:ascii="Montserrat" w:cs="Montserrat" w:eastAsia="Montserrat" w:hAnsi="Montserrat"/>
          <w:color w:val="797b7d"/>
          <w:sz w:val="28"/>
          <w:szCs w:val="28"/>
        </w:rPr>
      </w:pPr>
      <w:r w:rsidDel="00000000" w:rsidR="00000000" w:rsidRPr="00000000">
        <w:rPr>
          <w:rFonts w:ascii="Montserrat" w:cs="Montserrat" w:eastAsia="Montserrat" w:hAnsi="Montserrat"/>
          <w:color w:val="797b7d"/>
          <w:sz w:val="28"/>
          <w:szCs w:val="28"/>
          <w:rtl w:val="0"/>
        </w:rPr>
        <w:t xml:space="preserve">CURRENT FAMILIES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190500</wp:posOffset>
                </wp:positionV>
                <wp:extent cx="5120220" cy="38100"/>
                <wp:effectExtent b="0" l="0" r="0" t="0"/>
                <wp:wrapNone/>
                <wp:docPr id="38" name=""/>
                <a:graphic>
                  <a:graphicData uri="http://schemas.microsoft.com/office/word/2010/wordprocessingShape">
                    <wps:wsp>
                      <wps:cNvCnPr/>
                      <wps:spPr>
                        <a:xfrm>
                          <a:off x="2795415" y="3780000"/>
                          <a:ext cx="5101170" cy="0"/>
                        </a:xfrm>
                        <a:prstGeom prst="straightConnector1">
                          <a:avLst/>
                        </a:prstGeom>
                        <a:noFill/>
                        <a:ln cap="flat" cmpd="sng" w="19050">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190500</wp:posOffset>
                </wp:positionV>
                <wp:extent cx="5120220" cy="38100"/>
                <wp:effectExtent b="0" l="0" r="0" t="0"/>
                <wp:wrapNone/>
                <wp:docPr id="38"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120220" cy="38100"/>
                        </a:xfrm>
                        <a:prstGeom prst="rect"/>
                        <a:ln/>
                      </pic:spPr>
                    </pic:pic>
                  </a:graphicData>
                </a:graphic>
              </wp:anchor>
            </w:drawing>
          </mc:Fallback>
        </mc:AlternateContent>
      </w:r>
    </w:p>
    <w:p w:rsidR="00000000" w:rsidDel="00000000" w:rsidP="00000000" w:rsidRDefault="00000000" w:rsidRPr="00000000" w14:paraId="00000086">
      <w:pPr>
        <w:numPr>
          <w:ilvl w:val="0"/>
          <w:numId w:val="21"/>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November 1, </w:t>
      </w:r>
      <w:r w:rsidDel="00000000" w:rsidR="00000000" w:rsidRPr="00000000">
        <w:rPr>
          <w:rFonts w:ascii="Montserrat" w:cs="Montserrat" w:eastAsia="Montserrat" w:hAnsi="Montserrat"/>
          <w:sz w:val="24"/>
          <w:szCs w:val="24"/>
          <w:rtl w:val="0"/>
        </w:rPr>
        <w:t xml:space="preserve">2022</w:t>
      </w:r>
      <w:r w:rsidDel="00000000" w:rsidR="00000000" w:rsidRPr="00000000">
        <w:rPr>
          <w:rFonts w:ascii="Montserrat" w:cs="Montserrat" w:eastAsia="Montserrat" w:hAnsi="Montserrat"/>
          <w:color w:val="000000"/>
          <w:sz w:val="24"/>
          <w:szCs w:val="24"/>
          <w:rtl w:val="0"/>
        </w:rPr>
        <w:t xml:space="preserve">- January 5,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Priority Application Round</w:t>
      </w:r>
    </w:p>
    <w:p w:rsidR="00000000" w:rsidDel="00000000" w:rsidP="00000000" w:rsidRDefault="00000000" w:rsidRPr="00000000" w14:paraId="00000087">
      <w:pPr>
        <w:numPr>
          <w:ilvl w:val="0"/>
          <w:numId w:val="21"/>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February 1</w:t>
      </w:r>
      <w:r w:rsidDel="00000000" w:rsidR="00000000" w:rsidRPr="00000000">
        <w:rPr>
          <w:rFonts w:ascii="Montserrat" w:cs="Montserrat" w:eastAsia="Montserrat" w:hAnsi="Montserrat"/>
          <w:sz w:val="24"/>
          <w:szCs w:val="24"/>
          <w:rtl w:val="0"/>
        </w:rPr>
        <w:t xml:space="preserve">7</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Priority Awards Announced to Schools</w:t>
      </w:r>
    </w:p>
    <w:p w:rsidR="00000000" w:rsidDel="00000000" w:rsidP="00000000" w:rsidRDefault="00000000" w:rsidRPr="00000000" w14:paraId="00000088">
      <w:pPr>
        <w:numPr>
          <w:ilvl w:val="0"/>
          <w:numId w:val="21"/>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sz w:val="24"/>
          <w:szCs w:val="24"/>
          <w:rtl w:val="0"/>
        </w:rPr>
        <w:t xml:space="preserve">March 3,</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Priority Student Award Acceptance due </w:t>
      </w:r>
    </w:p>
    <w:p w:rsidR="00000000" w:rsidDel="00000000" w:rsidP="00000000" w:rsidRDefault="00000000" w:rsidRPr="00000000" w14:paraId="00000089">
      <w:pPr>
        <w:tabs>
          <w:tab w:val="left" w:pos="4125"/>
        </w:tabs>
        <w:spacing w:after="0" w:line="276"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A">
      <w:pPr>
        <w:spacing w:after="0" w:line="276" w:lineRule="auto"/>
        <w:jc w:val="center"/>
        <w:rPr>
          <w:rFonts w:ascii="Montserrat" w:cs="Montserrat" w:eastAsia="Montserrat" w:hAnsi="Montserrat"/>
          <w:color w:val="797b7d"/>
          <w:sz w:val="28"/>
          <w:szCs w:val="28"/>
        </w:rPr>
      </w:pPr>
      <w:r w:rsidDel="00000000" w:rsidR="00000000" w:rsidRPr="00000000">
        <w:rPr>
          <w:rFonts w:ascii="Montserrat" w:cs="Montserrat" w:eastAsia="Montserrat" w:hAnsi="Montserrat"/>
          <w:color w:val="797b7d"/>
          <w:sz w:val="28"/>
          <w:szCs w:val="28"/>
          <w:rtl w:val="0"/>
        </w:rPr>
        <w:t xml:space="preserve">ALL FAMILIES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177800</wp:posOffset>
                </wp:positionV>
                <wp:extent cx="5120005" cy="38100"/>
                <wp:effectExtent b="0" l="0" r="0" t="0"/>
                <wp:wrapNone/>
                <wp:docPr id="33" name=""/>
                <a:graphic>
                  <a:graphicData uri="http://schemas.microsoft.com/office/word/2010/wordprocessingShape">
                    <wps:wsp>
                      <wps:cNvCnPr/>
                      <wps:spPr>
                        <a:xfrm>
                          <a:off x="2795523" y="3780000"/>
                          <a:ext cx="5100955" cy="0"/>
                        </a:xfrm>
                        <a:prstGeom prst="straightConnector1">
                          <a:avLst/>
                        </a:prstGeom>
                        <a:noFill/>
                        <a:ln cap="flat" cmpd="sng" w="19050">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177800</wp:posOffset>
                </wp:positionV>
                <wp:extent cx="5120005" cy="38100"/>
                <wp:effectExtent b="0" l="0" r="0" t="0"/>
                <wp:wrapNone/>
                <wp:docPr id="3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120005" cy="38100"/>
                        </a:xfrm>
                        <a:prstGeom prst="rect"/>
                        <a:ln/>
                      </pic:spPr>
                    </pic:pic>
                  </a:graphicData>
                </a:graphic>
              </wp:anchor>
            </w:drawing>
          </mc:Fallback>
        </mc:AlternateContent>
      </w:r>
    </w:p>
    <w:p w:rsidR="00000000" w:rsidDel="00000000" w:rsidP="00000000" w:rsidRDefault="00000000" w:rsidRPr="00000000" w14:paraId="0000008B">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January 6,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-April 1,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Regular Application Round </w:t>
      </w:r>
    </w:p>
    <w:p w:rsidR="00000000" w:rsidDel="00000000" w:rsidP="00000000" w:rsidRDefault="00000000" w:rsidRPr="00000000" w14:paraId="0000008C">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May </w:t>
      </w:r>
      <w:r w:rsidDel="00000000" w:rsidR="00000000" w:rsidRPr="00000000">
        <w:rPr>
          <w:rFonts w:ascii="Montserrat" w:cs="Montserrat" w:eastAsia="Montserrat" w:hAnsi="Montserrat"/>
          <w:sz w:val="24"/>
          <w:szCs w:val="24"/>
          <w:rtl w:val="0"/>
        </w:rPr>
        <w:t xml:space="preserve">12</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Regular Awards Announced to Schools</w:t>
      </w:r>
    </w:p>
    <w:p w:rsidR="00000000" w:rsidDel="00000000" w:rsidP="00000000" w:rsidRDefault="00000000" w:rsidRPr="00000000" w14:paraId="0000008D">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sz w:val="24"/>
          <w:szCs w:val="24"/>
          <w:rtl w:val="0"/>
        </w:rPr>
        <w:t xml:space="preserve">May 26</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Regular Student Award Acceptance due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4125"/>
        </w:tabs>
        <w:spacing w:after="0" w:line="276" w:lineRule="auto"/>
        <w:ind w:left="108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4125"/>
        </w:tabs>
        <w:spacing w:after="0" w:line="276" w:lineRule="auto"/>
        <w:ind w:left="108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90">
      <w:pPr>
        <w:spacing w:after="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color w:val="797b7d"/>
          <w:sz w:val="28"/>
          <w:szCs w:val="28"/>
          <w:rtl w:val="0"/>
        </w:rPr>
        <w:t xml:space="preserve">OTHER IMPORTANT DATES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177800</wp:posOffset>
                </wp:positionV>
                <wp:extent cx="5120005" cy="38100"/>
                <wp:effectExtent b="0" l="0" r="0" t="0"/>
                <wp:wrapNone/>
                <wp:docPr id="35" name=""/>
                <a:graphic>
                  <a:graphicData uri="http://schemas.microsoft.com/office/word/2010/wordprocessingShape">
                    <wps:wsp>
                      <wps:cNvCnPr/>
                      <wps:spPr>
                        <a:xfrm>
                          <a:off x="2795523" y="3780000"/>
                          <a:ext cx="5100955" cy="0"/>
                        </a:xfrm>
                        <a:prstGeom prst="straightConnector1">
                          <a:avLst/>
                        </a:prstGeom>
                        <a:noFill/>
                        <a:ln cap="flat" cmpd="sng" w="19050">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177800</wp:posOffset>
                </wp:positionV>
                <wp:extent cx="5120005" cy="38100"/>
                <wp:effectExtent b="0" l="0" r="0" t="0"/>
                <wp:wrapNone/>
                <wp:docPr id="3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120005" cy="38100"/>
                        </a:xfrm>
                        <a:prstGeom prst="rect"/>
                        <a:ln/>
                      </pic:spPr>
                    </pic:pic>
                  </a:graphicData>
                </a:graphic>
              </wp:anchor>
            </w:drawing>
          </mc:Fallback>
        </mc:AlternateContent>
      </w:r>
    </w:p>
    <w:p w:rsidR="00000000" w:rsidDel="00000000" w:rsidP="00000000" w:rsidRDefault="00000000" w:rsidRPr="00000000" w14:paraId="00000091">
      <w:pPr>
        <w:tabs>
          <w:tab w:val="left" w:pos="4125"/>
        </w:tabs>
        <w:spacing w:after="0" w:line="276"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2022-2023 AWARDS</w:t>
      </w:r>
    </w:p>
    <w:p w:rsidR="00000000" w:rsidDel="00000000" w:rsidP="00000000" w:rsidRDefault="00000000" w:rsidRPr="00000000" w14:paraId="00000092">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August 31, </w:t>
      </w:r>
      <w:r w:rsidDel="00000000" w:rsidR="00000000" w:rsidRPr="00000000">
        <w:rPr>
          <w:rFonts w:ascii="Montserrat" w:cs="Montserrat" w:eastAsia="Montserrat" w:hAnsi="Montserrat"/>
          <w:sz w:val="24"/>
          <w:szCs w:val="24"/>
          <w:rtl w:val="0"/>
        </w:rPr>
        <w:t xml:space="preserve">2022</w:t>
      </w:r>
      <w:r w:rsidDel="00000000" w:rsidR="00000000" w:rsidRPr="00000000">
        <w:rPr>
          <w:rFonts w:ascii="Montserrat" w:cs="Montserrat" w:eastAsia="Montserrat" w:hAnsi="Montserrat"/>
          <w:color w:val="000000"/>
          <w:sz w:val="24"/>
          <w:szCs w:val="24"/>
          <w:rtl w:val="0"/>
        </w:rPr>
        <w:t xml:space="preserve">: Fall Enrollment Verification Due in FACTS</w:t>
      </w:r>
    </w:p>
    <w:p w:rsidR="00000000" w:rsidDel="00000000" w:rsidP="00000000" w:rsidRDefault="00000000" w:rsidRPr="00000000" w14:paraId="00000093">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August 31, </w:t>
      </w:r>
      <w:r w:rsidDel="00000000" w:rsidR="00000000" w:rsidRPr="00000000">
        <w:rPr>
          <w:rFonts w:ascii="Montserrat" w:cs="Montserrat" w:eastAsia="Montserrat" w:hAnsi="Montserrat"/>
          <w:sz w:val="24"/>
          <w:szCs w:val="24"/>
          <w:rtl w:val="0"/>
        </w:rPr>
        <w:t xml:space="preserve">2022</w:t>
      </w:r>
      <w:r w:rsidDel="00000000" w:rsidR="00000000" w:rsidRPr="00000000">
        <w:rPr>
          <w:rFonts w:ascii="Montserrat" w:cs="Montserrat" w:eastAsia="Montserrat" w:hAnsi="Montserrat"/>
          <w:color w:val="000000"/>
          <w:sz w:val="24"/>
          <w:szCs w:val="24"/>
          <w:rtl w:val="0"/>
        </w:rPr>
        <w:t xml:space="preserve">: Fall Reallocation Request Forms Due to HALO </w:t>
      </w:r>
    </w:p>
    <w:p w:rsidR="00000000" w:rsidDel="00000000" w:rsidP="00000000" w:rsidRDefault="00000000" w:rsidRPr="00000000" w14:paraId="00000094">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January 1</w:t>
      </w:r>
      <w:r w:rsidDel="00000000" w:rsidR="00000000" w:rsidRPr="00000000">
        <w:rPr>
          <w:rFonts w:ascii="Montserrat" w:cs="Montserrat" w:eastAsia="Montserrat" w:hAnsi="Montserrat"/>
          <w:sz w:val="24"/>
          <w:szCs w:val="24"/>
          <w:rtl w:val="0"/>
        </w:rPr>
        <w:t xml:space="preserve">3</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Spring Enrollment Verification Due in FACTS</w:t>
      </w:r>
    </w:p>
    <w:p w:rsidR="00000000" w:rsidDel="00000000" w:rsidP="00000000" w:rsidRDefault="00000000" w:rsidRPr="00000000" w14:paraId="00000095">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January 1</w:t>
      </w:r>
      <w:r w:rsidDel="00000000" w:rsidR="00000000" w:rsidRPr="00000000">
        <w:rPr>
          <w:rFonts w:ascii="Montserrat" w:cs="Montserrat" w:eastAsia="Montserrat" w:hAnsi="Montserrat"/>
          <w:sz w:val="24"/>
          <w:szCs w:val="24"/>
          <w:rtl w:val="0"/>
        </w:rPr>
        <w:t xml:space="preserve">3</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Fall Reallocation Request Forms Due to HALO</w:t>
      </w:r>
    </w:p>
    <w:p w:rsidR="00000000" w:rsidDel="00000000" w:rsidP="00000000" w:rsidRDefault="00000000" w:rsidRPr="00000000" w14:paraId="00000096">
      <w:pPr>
        <w:tabs>
          <w:tab w:val="left" w:pos="4125"/>
        </w:tabs>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7">
      <w:pPr>
        <w:tabs>
          <w:tab w:val="left" w:pos="4125"/>
        </w:tabs>
        <w:spacing w:after="0" w:line="276"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2023-2024 AWARDS</w:t>
      </w:r>
    </w:p>
    <w:p w:rsidR="00000000" w:rsidDel="00000000" w:rsidP="00000000" w:rsidRDefault="00000000" w:rsidRPr="00000000" w14:paraId="00000098">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October 2</w:t>
      </w:r>
      <w:r w:rsidDel="00000000" w:rsidR="00000000" w:rsidRPr="00000000">
        <w:rPr>
          <w:rFonts w:ascii="Montserrat" w:cs="Montserrat" w:eastAsia="Montserrat" w:hAnsi="Montserrat"/>
          <w:sz w:val="24"/>
          <w:szCs w:val="24"/>
          <w:rtl w:val="0"/>
        </w:rPr>
        <w:t xml:space="preserve">7</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2022</w:t>
      </w:r>
      <w:r w:rsidDel="00000000" w:rsidR="00000000" w:rsidRPr="00000000">
        <w:rPr>
          <w:rFonts w:ascii="Montserrat" w:cs="Montserrat" w:eastAsia="Montserrat" w:hAnsi="Montserrat"/>
          <w:color w:val="000000"/>
          <w:sz w:val="24"/>
          <w:szCs w:val="24"/>
          <w:rtl w:val="0"/>
        </w:rPr>
        <w:t xml:space="preserve">: FACTS Term Setup Deadline</w:t>
      </w:r>
    </w:p>
    <w:p w:rsidR="00000000" w:rsidDel="00000000" w:rsidP="00000000" w:rsidRDefault="00000000" w:rsidRPr="00000000" w14:paraId="00000099">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January 17,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Tuition Rates for </w:t>
      </w:r>
      <w:r w:rsidDel="00000000" w:rsidR="00000000" w:rsidRPr="00000000">
        <w:rPr>
          <w:rFonts w:ascii="Montserrat" w:cs="Montserrat" w:eastAsia="Montserrat" w:hAnsi="Montserrat"/>
          <w:sz w:val="24"/>
          <w:szCs w:val="24"/>
          <w:rtl w:val="0"/>
        </w:rPr>
        <w:t xml:space="preserve">2024</w:t>
      </w:r>
      <w:r w:rsidDel="00000000" w:rsidR="00000000" w:rsidRPr="00000000">
        <w:rPr>
          <w:rFonts w:ascii="Montserrat" w:cs="Montserrat" w:eastAsia="Montserrat" w:hAnsi="Montserrat"/>
          <w:color w:val="000000"/>
          <w:sz w:val="24"/>
          <w:szCs w:val="24"/>
          <w:rtl w:val="0"/>
        </w:rPr>
        <w:t xml:space="preserve">-</w:t>
      </w:r>
      <w:r w:rsidDel="00000000" w:rsidR="00000000" w:rsidRPr="00000000">
        <w:rPr>
          <w:rFonts w:ascii="Montserrat" w:cs="Montserrat" w:eastAsia="Montserrat" w:hAnsi="Montserrat"/>
          <w:sz w:val="24"/>
          <w:szCs w:val="24"/>
          <w:rtl w:val="0"/>
        </w:rPr>
        <w:t xml:space="preserve">2024</w:t>
      </w:r>
      <w:r w:rsidDel="00000000" w:rsidR="00000000" w:rsidRPr="00000000">
        <w:rPr>
          <w:rFonts w:ascii="Montserrat" w:cs="Montserrat" w:eastAsia="Montserrat" w:hAnsi="Montserrat"/>
          <w:color w:val="000000"/>
          <w:sz w:val="24"/>
          <w:szCs w:val="24"/>
          <w:rtl w:val="0"/>
        </w:rPr>
        <w:t xml:space="preserve"> Due in FACTS</w:t>
      </w:r>
    </w:p>
    <w:p w:rsidR="00000000" w:rsidDel="00000000" w:rsidP="00000000" w:rsidRDefault="00000000" w:rsidRPr="00000000" w14:paraId="0000009A">
      <w:pPr>
        <w:numPr>
          <w:ilvl w:val="0"/>
          <w:numId w:val="22"/>
        </w:numPr>
        <w:pBdr>
          <w:top w:space="0" w:sz="0" w:val="nil"/>
          <w:left w:space="0" w:sz="0" w:val="nil"/>
          <w:bottom w:space="0" w:sz="0" w:val="nil"/>
          <w:right w:space="0" w:sz="0" w:val="nil"/>
          <w:between w:space="0" w:sz="0" w:val="nil"/>
        </w:pBdr>
        <w:tabs>
          <w:tab w:val="left" w:pos="4125"/>
        </w:tabs>
        <w:spacing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January 27,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Priority Applicant Verification Due</w:t>
      </w:r>
    </w:p>
    <w:p w:rsidR="00000000" w:rsidDel="00000000" w:rsidP="00000000" w:rsidRDefault="00000000" w:rsidRPr="00000000" w14:paraId="0000009B">
      <w:pPr>
        <w:tabs>
          <w:tab w:val="left" w:pos="4125"/>
        </w:tabs>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9C">
      <w:pPr>
        <w:spacing w:after="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color w:val="797b7d"/>
          <w:sz w:val="28"/>
          <w:szCs w:val="28"/>
          <w:rtl w:val="0"/>
        </w:rPr>
        <w:t xml:space="preserve">PARTNER SCHOLARSHIPS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177800</wp:posOffset>
                </wp:positionV>
                <wp:extent cx="5120005" cy="38100"/>
                <wp:effectExtent b="0" l="0" r="0" t="0"/>
                <wp:wrapNone/>
                <wp:docPr id="32" name=""/>
                <a:graphic>
                  <a:graphicData uri="http://schemas.microsoft.com/office/word/2010/wordprocessingShape">
                    <wps:wsp>
                      <wps:cNvCnPr/>
                      <wps:spPr>
                        <a:xfrm>
                          <a:off x="2795523" y="3780000"/>
                          <a:ext cx="5100955" cy="0"/>
                        </a:xfrm>
                        <a:prstGeom prst="straightConnector1">
                          <a:avLst/>
                        </a:prstGeom>
                        <a:noFill/>
                        <a:ln cap="flat" cmpd="sng" w="19050">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177800</wp:posOffset>
                </wp:positionV>
                <wp:extent cx="5120005" cy="38100"/>
                <wp:effectExtent b="0" l="0" r="0" t="0"/>
                <wp:wrapNone/>
                <wp:docPr id="3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5120005" cy="38100"/>
                        </a:xfrm>
                        <a:prstGeom prst="rect"/>
                        <a:ln/>
                      </pic:spPr>
                    </pic:pic>
                  </a:graphicData>
                </a:graphic>
              </wp:anchor>
            </w:drawing>
          </mc:Fallback>
        </mc:AlternateContent>
      </w:r>
    </w:p>
    <w:p w:rsidR="00000000" w:rsidDel="00000000" w:rsidP="00000000" w:rsidRDefault="00000000" w:rsidRPr="00000000" w14:paraId="0000009D">
      <w:pPr>
        <w:tabs>
          <w:tab w:val="left" w:pos="4125"/>
        </w:tabs>
        <w:spacing w:after="0" w:line="276"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ACE SCHOLARSHIPS</w:t>
      </w:r>
    </w:p>
    <w:p w:rsidR="00000000" w:rsidDel="00000000" w:rsidP="00000000" w:rsidRDefault="00000000" w:rsidRPr="00000000" w14:paraId="0000009E">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March 1,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Schools Receive Award Spots</w:t>
      </w:r>
    </w:p>
    <w:p w:rsidR="00000000" w:rsidDel="00000000" w:rsidP="00000000" w:rsidRDefault="00000000" w:rsidRPr="00000000" w14:paraId="0000009F">
      <w:pPr>
        <w:numPr>
          <w:ilvl w:val="0"/>
          <w:numId w:val="22"/>
        </w:numPr>
        <w:pBdr>
          <w:top w:space="0" w:sz="0" w:val="nil"/>
          <w:left w:space="0" w:sz="0" w:val="nil"/>
          <w:bottom w:space="0" w:sz="0" w:val="nil"/>
          <w:right w:space="0" w:sz="0" w:val="nil"/>
          <w:between w:space="0" w:sz="0" w:val="nil"/>
        </w:pBdr>
        <w:tabs>
          <w:tab w:val="left" w:pos="4125"/>
        </w:tabs>
        <w:spacing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April 30,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Applications Due in FACTS</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4125"/>
        </w:tabs>
        <w:spacing w:line="276" w:lineRule="auto"/>
        <w:ind w:left="720" w:firstLine="0"/>
        <w:rPr>
          <w:rFonts w:ascii="Montserrat" w:cs="Montserrat" w:eastAsia="Montserrat" w:hAnsi="Montserrat"/>
          <w:sz w:val="20"/>
          <w:szCs w:val="20"/>
        </w:rPr>
      </w:pPr>
      <w:r w:rsidDel="00000000" w:rsidR="00000000" w:rsidRPr="00000000">
        <w:rPr>
          <w:rFonts w:ascii="Montserrat" w:cs="Montserrat" w:eastAsia="Montserrat" w:hAnsi="Montserrat"/>
          <w:sz w:val="24"/>
          <w:szCs w:val="24"/>
          <w:rtl w:val="0"/>
        </w:rPr>
        <w:t xml:space="preserve">JETHSUBY SCHOLARSHIPS </w:t>
      </w:r>
      <w:r w:rsidDel="00000000" w:rsidR="00000000" w:rsidRPr="00000000">
        <w:rPr>
          <w:rFonts w:ascii="Montserrat" w:cs="Montserrat" w:eastAsia="Montserrat" w:hAnsi="Montserrat"/>
          <w:sz w:val="20"/>
          <w:szCs w:val="20"/>
          <w:rtl w:val="0"/>
        </w:rPr>
        <w:t xml:space="preserve">(FACTS Application Required)</w:t>
      </w:r>
    </w:p>
    <w:p w:rsidR="00000000" w:rsidDel="00000000" w:rsidP="00000000" w:rsidRDefault="00000000" w:rsidRPr="00000000" w14:paraId="000000A1">
      <w:pPr>
        <w:numPr>
          <w:ilvl w:val="0"/>
          <w:numId w:val="22"/>
        </w:numPr>
        <w:pBdr>
          <w:top w:space="0" w:sz="0" w:val="nil"/>
          <w:left w:space="0" w:sz="0" w:val="nil"/>
          <w:bottom w:space="0" w:sz="0" w:val="nil"/>
          <w:right w:space="0" w:sz="0" w:val="nil"/>
          <w:between w:space="0" w:sz="0" w:val="nil"/>
        </w:pBdr>
        <w:tabs>
          <w:tab w:val="left" w:pos="4125"/>
        </w:tabs>
        <w:spacing w:after="0" w:line="276" w:lineRule="auto"/>
        <w:ind w:left="108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January 1,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February 2</w:t>
      </w:r>
      <w:r w:rsidDel="00000000" w:rsidR="00000000" w:rsidRPr="00000000">
        <w:rPr>
          <w:rFonts w:ascii="Montserrat" w:cs="Montserrat" w:eastAsia="Montserrat" w:hAnsi="Montserrat"/>
          <w:sz w:val="24"/>
          <w:szCs w:val="24"/>
          <w:rtl w:val="0"/>
        </w:rPr>
        <w:t xml:space="preserve">4</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sz w:val="24"/>
          <w:szCs w:val="24"/>
          <w:rtl w:val="0"/>
        </w:rPr>
        <w:t xml:space="preserve">2023</w:t>
      </w:r>
      <w:r w:rsidDel="00000000" w:rsidR="00000000" w:rsidRPr="00000000">
        <w:rPr>
          <w:rFonts w:ascii="Montserrat" w:cs="Montserrat" w:eastAsia="Montserrat" w:hAnsi="Montserrat"/>
          <w:color w:val="000000"/>
          <w:sz w:val="24"/>
          <w:szCs w:val="24"/>
          <w:rtl w:val="0"/>
        </w:rPr>
        <w:t xml:space="preserve">: Applications Due Online </w:t>
      </w:r>
    </w:p>
    <w:p w:rsidR="00000000" w:rsidDel="00000000" w:rsidP="00000000" w:rsidRDefault="00000000" w:rsidRPr="00000000" w14:paraId="000000A2">
      <w:pPr>
        <w:spacing w:after="0" w:lineRule="auto"/>
        <w:jc w:val="left"/>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0A3">
      <w:pPr>
        <w:spacing w:after="0" w:lineRule="auto"/>
        <w:jc w:val="center"/>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0A4">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PRIORITY APPLICATION ROUND</w:t>
      </w:r>
    </w:p>
    <w:p w:rsidR="00000000" w:rsidDel="00000000" w:rsidP="00000000" w:rsidRDefault="00000000" w:rsidRPr="00000000" w14:paraId="000000A5">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6">
      <w:pPr>
        <w:rPr>
          <w:rFonts w:ascii="Montserrat" w:cs="Montserrat" w:eastAsia="Montserrat" w:hAnsi="Montserrat"/>
        </w:rPr>
      </w:pPr>
      <w:r w:rsidDel="00000000" w:rsidR="00000000" w:rsidRPr="00000000">
        <w:rPr>
          <w:rFonts w:ascii="Montserrat" w:cs="Montserrat" w:eastAsia="Montserrat" w:hAnsi="Montserrat"/>
          <w:rtl w:val="0"/>
        </w:rPr>
        <w:t xml:space="preserve">The Priority Application Round is open to families currently enrolled in any of the Diocese of Dallas Catholic Schools. The majority of funds will be given out to families who apply during this round.</w:t>
      </w:r>
    </w:p>
    <w:p w:rsidR="00000000" w:rsidDel="00000000" w:rsidP="00000000" w:rsidRDefault="00000000" w:rsidRPr="00000000" w14:paraId="000000A7">
      <w:pPr>
        <w:spacing w:after="0" w:lineRule="auto"/>
        <w:rPr>
          <w:rFonts w:ascii="Montserrat" w:cs="Montserrat" w:eastAsia="Montserrat" w:hAnsi="Montserrat"/>
          <w:color w:val="797b7d"/>
          <w:sz w:val="28"/>
          <w:szCs w:val="28"/>
        </w:rPr>
      </w:pPr>
      <w:r w:rsidDel="00000000" w:rsidR="00000000" w:rsidRPr="00000000">
        <w:rPr>
          <w:rtl w:val="0"/>
        </w:rPr>
      </w:r>
    </w:p>
    <w:p w:rsidR="00000000" w:rsidDel="00000000" w:rsidP="00000000" w:rsidRDefault="00000000" w:rsidRPr="00000000" w14:paraId="000000A8">
      <w:pPr>
        <w:spacing w:after="0" w:lineRule="auto"/>
        <w:rPr>
          <w:rFonts w:ascii="Montserrat" w:cs="Montserrat" w:eastAsia="Montserrat" w:hAnsi="Montserrat"/>
          <w:color w:val="797b7d"/>
          <w:sz w:val="28"/>
          <w:szCs w:val="28"/>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408"/>
        <w:tblGridChange w:id="0">
          <w:tblGrid>
            <w:gridCol w:w="1942"/>
            <w:gridCol w:w="7408"/>
          </w:tblGrid>
        </w:tblGridChange>
      </w:tblGrid>
      <w:tr>
        <w:trPr>
          <w:cantSplit w:val="0"/>
          <w:trHeight w:val="440" w:hRule="atLeast"/>
          <w:tblHeader w:val="0"/>
        </w:trPr>
        <w:tc>
          <w:tcPr/>
          <w:p w:rsidR="00000000" w:rsidDel="00000000" w:rsidP="00000000" w:rsidRDefault="00000000" w:rsidRPr="00000000" w14:paraId="000000A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Timeline</w:t>
            </w:r>
          </w:p>
        </w:tc>
        <w:tc>
          <w:tcPr>
            <w:vAlign w:val="center"/>
          </w:tcPr>
          <w:p w:rsidR="00000000" w:rsidDel="00000000" w:rsidP="00000000" w:rsidRDefault="00000000" w:rsidRPr="00000000" w14:paraId="000000AA">
            <w:pPr>
              <w:rPr>
                <w:rFonts w:ascii="Montserrat" w:cs="Montserrat" w:eastAsia="Montserrat" w:hAnsi="Montserrat"/>
              </w:rPr>
            </w:pPr>
            <w:r w:rsidDel="00000000" w:rsidR="00000000" w:rsidRPr="00000000">
              <w:rPr>
                <w:rFonts w:ascii="Montserrat" w:cs="Montserrat" w:eastAsia="Montserrat" w:hAnsi="Montserrat"/>
                <w:rtl w:val="0"/>
              </w:rPr>
              <w:t xml:space="preserve">November 1, 2022 – January 5, 2023</w:t>
            </w:r>
          </w:p>
        </w:tc>
      </w:tr>
      <w:tr>
        <w:trPr>
          <w:cantSplit w:val="0"/>
          <w:tblHeader w:val="0"/>
        </w:trPr>
        <w:tc>
          <w:tcPr/>
          <w:p w:rsidR="00000000" w:rsidDel="00000000" w:rsidP="00000000" w:rsidRDefault="00000000" w:rsidRPr="00000000" w14:paraId="000000A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Applicants</w:t>
            </w:r>
          </w:p>
        </w:tc>
        <w:tc>
          <w:tcPr>
            <w:vAlign w:val="center"/>
          </w:tcPr>
          <w:p w:rsidR="00000000" w:rsidDel="00000000" w:rsidP="00000000" w:rsidRDefault="00000000" w:rsidRPr="00000000" w14:paraId="000000AC">
            <w:pPr>
              <w:rPr>
                <w:rFonts w:ascii="Montserrat" w:cs="Montserrat" w:eastAsia="Montserrat" w:hAnsi="Montserrat"/>
              </w:rPr>
            </w:pPr>
            <w:r w:rsidDel="00000000" w:rsidR="00000000" w:rsidRPr="00000000">
              <w:rPr>
                <w:rFonts w:ascii="Montserrat" w:cs="Montserrat" w:eastAsia="Montserrat" w:hAnsi="Montserrat"/>
                <w:rtl w:val="0"/>
              </w:rPr>
              <w:t xml:space="preserve">Families with a student enrolled at any diocesan school</w:t>
            </w:r>
          </w:p>
          <w:p w:rsidR="00000000" w:rsidDel="00000000" w:rsidP="00000000" w:rsidRDefault="00000000" w:rsidRPr="00000000" w14:paraId="000000AD">
            <w:pPr>
              <w:rPr>
                <w:rFonts w:ascii="Montserrat" w:cs="Montserrat" w:eastAsia="Montserrat" w:hAnsi="Montserrat"/>
              </w:rPr>
            </w:pPr>
            <w:r w:rsidDel="00000000" w:rsidR="00000000" w:rsidRPr="00000000">
              <w:rPr>
                <w:rFonts w:ascii="Montserrat" w:cs="Montserrat" w:eastAsia="Montserrat" w:hAnsi="Montserrat"/>
                <w:rtl w:val="0"/>
              </w:rPr>
              <w:t xml:space="preserve">for the 2022-2023 school year seeking tuition assistance for the 2023-2024 school year.</w:t>
            </w:r>
          </w:p>
          <w:p w:rsidR="00000000" w:rsidDel="00000000" w:rsidP="00000000" w:rsidRDefault="00000000" w:rsidRPr="00000000" w14:paraId="000000AE">
            <w:pPr>
              <w:rPr>
                <w:rFonts w:ascii="Montserrat" w:cs="Montserrat" w:eastAsia="Montserrat" w:hAnsi="Montserrat"/>
              </w:rPr>
            </w:pPr>
            <w:r w:rsidDel="00000000" w:rsidR="00000000" w:rsidRPr="00000000">
              <w:rPr>
                <w:rtl w:val="0"/>
              </w:rPr>
            </w:r>
          </w:p>
        </w:tc>
      </w:tr>
      <w:tr>
        <w:trPr>
          <w:cantSplit w:val="0"/>
          <w:trHeight w:val="2123" w:hRule="atLeast"/>
          <w:tblHeader w:val="0"/>
        </w:trPr>
        <w:tc>
          <w:tcPr/>
          <w:p w:rsidR="00000000" w:rsidDel="00000000" w:rsidP="00000000" w:rsidRDefault="00000000" w:rsidRPr="00000000" w14:paraId="000000A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Requirements</w:t>
            </w:r>
          </w:p>
        </w:tc>
        <w:tc>
          <w:tcPr/>
          <w:p w:rsidR="00000000" w:rsidDel="00000000" w:rsidP="00000000" w:rsidRDefault="00000000" w:rsidRPr="00000000" w14:paraId="000000B0">
            <w:pPr>
              <w:numPr>
                <w:ilvl w:val="0"/>
                <w:numId w:val="22"/>
              </w:numPr>
              <w:pBdr>
                <w:top w:space="0" w:sz="0" w:val="nil"/>
                <w:left w:space="0" w:sz="0" w:val="nil"/>
                <w:bottom w:space="0" w:sz="0" w:val="nil"/>
                <w:right w:space="0" w:sz="0" w:val="nil"/>
                <w:between w:space="0" w:sz="0" w:val="nil"/>
              </w:pBdr>
              <w:spacing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Completed FACTS Application </w:t>
            </w:r>
          </w:p>
          <w:p w:rsidR="00000000" w:rsidDel="00000000" w:rsidP="00000000" w:rsidRDefault="00000000" w:rsidRPr="00000000" w14:paraId="000000B1">
            <w:pPr>
              <w:numPr>
                <w:ilvl w:val="0"/>
                <w:numId w:val="22"/>
              </w:numPr>
              <w:pBdr>
                <w:top w:space="0" w:sz="0" w:val="nil"/>
                <w:left w:space="0" w:sz="0" w:val="nil"/>
                <w:bottom w:space="0" w:sz="0" w:val="nil"/>
                <w:right w:space="0" w:sz="0" w:val="nil"/>
                <w:between w:space="0" w:sz="0" w:val="nil"/>
              </w:pBdr>
              <w:spacing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202</w:t>
            </w: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color w:val="000000"/>
                <w:rtl w:val="0"/>
              </w:rPr>
              <w:t xml:space="preserve"> Tax Return</w:t>
            </w:r>
          </w:p>
          <w:p w:rsidR="00000000" w:rsidDel="00000000" w:rsidP="00000000" w:rsidRDefault="00000000" w:rsidRPr="00000000" w14:paraId="000000B2">
            <w:pPr>
              <w:numPr>
                <w:ilvl w:val="0"/>
                <w:numId w:val="22"/>
              </w:numPr>
              <w:pBdr>
                <w:top w:space="0" w:sz="0" w:val="nil"/>
                <w:left w:space="0" w:sz="0" w:val="nil"/>
                <w:bottom w:space="0" w:sz="0" w:val="nil"/>
                <w:right w:space="0" w:sz="0" w:val="nil"/>
                <w:between w:space="0" w:sz="0" w:val="nil"/>
              </w:pBdr>
              <w:spacing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202</w:t>
            </w: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color w:val="000000"/>
                <w:rtl w:val="0"/>
              </w:rPr>
              <w:t xml:space="preserve"> Supporting Tax Schedules, if applicable (Schedule C, etc.)</w:t>
            </w:r>
          </w:p>
          <w:p w:rsidR="00000000" w:rsidDel="00000000" w:rsidP="00000000" w:rsidRDefault="00000000" w:rsidRPr="00000000" w14:paraId="000000B3">
            <w:pPr>
              <w:numPr>
                <w:ilvl w:val="0"/>
                <w:numId w:val="22"/>
              </w:numPr>
              <w:pBdr>
                <w:top w:space="0" w:sz="0" w:val="nil"/>
                <w:left w:space="0" w:sz="0" w:val="nil"/>
                <w:bottom w:space="0" w:sz="0" w:val="nil"/>
                <w:right w:space="0" w:sz="0" w:val="nil"/>
                <w:between w:space="0" w:sz="0" w:val="nil"/>
              </w:pBdr>
              <w:spacing w:after="160"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202</w:t>
            </w: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color w:val="000000"/>
                <w:rtl w:val="0"/>
              </w:rPr>
              <w:t xml:space="preserve"> W-2, if applicable</w:t>
            </w:r>
          </w:p>
          <w:p w:rsidR="00000000" w:rsidDel="00000000" w:rsidP="00000000" w:rsidRDefault="00000000" w:rsidRPr="00000000" w14:paraId="000000B4">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B5">
            <w:pPr>
              <w:rPr>
                <w:rFonts w:ascii="Montserrat" w:cs="Montserrat" w:eastAsia="Montserrat" w:hAnsi="Montserrat"/>
              </w:rPr>
            </w:pPr>
            <w:r w:rsidDel="00000000" w:rsidR="00000000" w:rsidRPr="00000000">
              <w:rPr>
                <w:rFonts w:ascii="Montserrat" w:cs="Montserrat" w:eastAsia="Montserrat" w:hAnsi="Montserrat"/>
                <w:rtl w:val="0"/>
              </w:rPr>
              <w:t xml:space="preserve">If family does not file taxes, they must include their non-taxable income and supporting documents. See page 10. </w:t>
            </w:r>
          </w:p>
        </w:tc>
      </w:tr>
      <w:tr>
        <w:trPr>
          <w:cantSplit w:val="0"/>
          <w:trHeight w:val="1070" w:hRule="atLeast"/>
          <w:tblHeader w:val="0"/>
        </w:trPr>
        <w:tc>
          <w:tcPr/>
          <w:p w:rsidR="00000000" w:rsidDel="00000000" w:rsidP="00000000" w:rsidRDefault="00000000" w:rsidRPr="00000000" w14:paraId="000000B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Award Criteria</w:t>
            </w:r>
          </w:p>
        </w:tc>
        <w:tc>
          <w:tcPr/>
          <w:p w:rsidR="00000000" w:rsidDel="00000000" w:rsidP="00000000" w:rsidRDefault="00000000" w:rsidRPr="00000000" w14:paraId="000000B7">
            <w:pPr>
              <w:rPr>
                <w:rFonts w:ascii="Montserrat" w:cs="Montserrat" w:eastAsia="Montserrat" w:hAnsi="Montserrat"/>
              </w:rPr>
            </w:pPr>
            <w:r w:rsidDel="00000000" w:rsidR="00000000" w:rsidRPr="00000000">
              <w:rPr>
                <w:rFonts w:ascii="Montserrat" w:cs="Montserrat" w:eastAsia="Montserrat" w:hAnsi="Montserrat"/>
                <w:rtl w:val="0"/>
              </w:rPr>
              <w:t xml:space="preserve">Families will be ranked according to their percent of calculated need &amp; awarded a percentage of that need until all funds have been reserved.</w:t>
            </w:r>
          </w:p>
        </w:tc>
      </w:tr>
      <w:tr>
        <w:trPr>
          <w:cantSplit w:val="0"/>
          <w:tblHeader w:val="0"/>
        </w:trPr>
        <w:tc>
          <w:tcPr/>
          <w:p w:rsidR="00000000" w:rsidDel="00000000" w:rsidP="00000000" w:rsidRDefault="00000000" w:rsidRPr="00000000" w14:paraId="000000B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Awards Announced</w:t>
            </w:r>
          </w:p>
        </w:tc>
        <w:tc>
          <w:tcPr>
            <w:vAlign w:val="center"/>
          </w:tcPr>
          <w:p w:rsidR="00000000" w:rsidDel="00000000" w:rsidP="00000000" w:rsidRDefault="00000000" w:rsidRPr="00000000" w14:paraId="000000B9">
            <w:pPr>
              <w:rPr>
                <w:rFonts w:ascii="Montserrat" w:cs="Montserrat" w:eastAsia="Montserrat" w:hAnsi="Montserrat"/>
              </w:rPr>
            </w:pPr>
            <w:r w:rsidDel="00000000" w:rsidR="00000000" w:rsidRPr="00000000">
              <w:rPr>
                <w:rFonts w:ascii="Montserrat" w:cs="Montserrat" w:eastAsia="Montserrat" w:hAnsi="Montserrat"/>
                <w:rtl w:val="0"/>
              </w:rPr>
              <w:t xml:space="preserve">February 18, 2023 (emailed to schools)</w:t>
            </w:r>
          </w:p>
        </w:tc>
      </w:tr>
      <w:tr>
        <w:trPr>
          <w:cantSplit w:val="0"/>
          <w:tblHeader w:val="0"/>
        </w:trPr>
        <w:tc>
          <w:tcPr/>
          <w:p w:rsidR="00000000" w:rsidDel="00000000" w:rsidP="00000000" w:rsidRDefault="00000000" w:rsidRPr="00000000" w14:paraId="000000B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School Share Awards with Families</w:t>
            </w:r>
          </w:p>
        </w:tc>
        <w:tc>
          <w:tcPr>
            <w:vAlign w:val="center"/>
          </w:tcPr>
          <w:p w:rsidR="00000000" w:rsidDel="00000000" w:rsidP="00000000" w:rsidRDefault="00000000" w:rsidRPr="00000000" w14:paraId="000000BB">
            <w:pPr>
              <w:rPr>
                <w:rFonts w:ascii="Montserrat" w:cs="Montserrat" w:eastAsia="Montserrat" w:hAnsi="Montserrat"/>
              </w:rPr>
            </w:pPr>
            <w:r w:rsidDel="00000000" w:rsidR="00000000" w:rsidRPr="00000000">
              <w:rPr>
                <w:rFonts w:ascii="Montserrat" w:cs="Montserrat" w:eastAsia="Montserrat" w:hAnsi="Montserrat"/>
                <w:rtl w:val="0"/>
              </w:rPr>
              <w:t xml:space="preserve">February 18-March 4</w:t>
            </w:r>
          </w:p>
          <w:p w:rsidR="00000000" w:rsidDel="00000000" w:rsidP="00000000" w:rsidRDefault="00000000" w:rsidRPr="00000000" w14:paraId="000000B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D">
            <w:pPr>
              <w:rPr>
                <w:rFonts w:ascii="Montserrat" w:cs="Montserrat" w:eastAsia="Montserrat" w:hAnsi="Montserrat"/>
              </w:rPr>
            </w:pPr>
            <w:r w:rsidDel="00000000" w:rsidR="00000000" w:rsidRPr="00000000">
              <w:rPr>
                <w:rFonts w:ascii="Montserrat" w:cs="Montserrat" w:eastAsia="Montserrat" w:hAnsi="Montserrat"/>
                <w:rtl w:val="0"/>
              </w:rPr>
              <w:t xml:space="preserve">Parents should receive a letter from the school containing their award information.</w:t>
            </w:r>
          </w:p>
        </w:tc>
      </w:tr>
      <w:tr>
        <w:trPr>
          <w:cantSplit w:val="0"/>
          <w:tblHeader w:val="0"/>
        </w:trPr>
        <w:tc>
          <w:tcPr/>
          <w:p w:rsidR="00000000" w:rsidDel="00000000" w:rsidP="00000000" w:rsidRDefault="00000000" w:rsidRPr="00000000" w14:paraId="000000BE">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Award Acceptance</w:t>
            </w:r>
          </w:p>
        </w:tc>
        <w:tc>
          <w:tcPr>
            <w:vAlign w:val="center"/>
          </w:tcPr>
          <w:p w:rsidR="00000000" w:rsidDel="00000000" w:rsidP="00000000" w:rsidRDefault="00000000" w:rsidRPr="00000000" w14:paraId="000000BF">
            <w:pPr>
              <w:rPr>
                <w:rFonts w:ascii="Montserrat" w:cs="Montserrat" w:eastAsia="Montserrat" w:hAnsi="Montserrat"/>
              </w:rPr>
            </w:pPr>
            <w:r w:rsidDel="00000000" w:rsidR="00000000" w:rsidRPr="00000000">
              <w:rPr>
                <w:rFonts w:ascii="Montserrat" w:cs="Montserrat" w:eastAsia="Montserrat" w:hAnsi="Montserrat"/>
                <w:rtl w:val="0"/>
              </w:rPr>
              <w:t xml:space="preserve">March 4, 2023 (schools must accept awards in FACTS)</w:t>
            </w:r>
          </w:p>
        </w:tc>
      </w:tr>
    </w:tbl>
    <w:p w:rsidR="00000000" w:rsidDel="00000000" w:rsidP="00000000" w:rsidRDefault="00000000" w:rsidRPr="00000000" w14:paraId="000000C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1">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BENEFITS TO APPLYING EARLY</w:t>
      </w:r>
    </w:p>
    <w:p w:rsidR="00000000" w:rsidDel="00000000" w:rsidP="00000000" w:rsidRDefault="00000000" w:rsidRPr="00000000" w14:paraId="000000C2">
      <w:pPr>
        <w:numPr>
          <w:ilvl w:val="0"/>
          <w:numId w:val="5"/>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Majority of awards are given out- less likely to get an award in Regular Round</w:t>
      </w:r>
    </w:p>
    <w:p w:rsidR="00000000" w:rsidDel="00000000" w:rsidP="00000000" w:rsidRDefault="00000000" w:rsidRPr="00000000" w14:paraId="000000C3">
      <w:pPr>
        <w:numPr>
          <w:ilvl w:val="0"/>
          <w:numId w:val="5"/>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Can use all prior year tax information</w:t>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Will know their tuition assistance amount prior to the opening of enrollment</w:t>
      </w:r>
    </w:p>
    <w:p w:rsidR="00000000" w:rsidDel="00000000" w:rsidP="00000000" w:rsidRDefault="00000000" w:rsidRPr="00000000" w14:paraId="000000C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6">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7">
      <w:pPr>
        <w:spacing w:after="0" w:lineRule="auto"/>
        <w:jc w:val="center"/>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0C8">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REGULAR APPLICATION ROUND</w:t>
      </w:r>
    </w:p>
    <w:p w:rsidR="00000000" w:rsidDel="00000000" w:rsidP="00000000" w:rsidRDefault="00000000" w:rsidRPr="00000000" w14:paraId="000000C9">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A">
      <w:pPr>
        <w:rPr>
          <w:rFonts w:ascii="Montserrat" w:cs="Montserrat" w:eastAsia="Montserrat" w:hAnsi="Montserrat"/>
        </w:rPr>
      </w:pPr>
      <w:r w:rsidDel="00000000" w:rsidR="00000000" w:rsidRPr="00000000">
        <w:rPr>
          <w:rFonts w:ascii="Montserrat" w:cs="Montserrat" w:eastAsia="Montserrat" w:hAnsi="Montserrat"/>
          <w:rtl w:val="0"/>
        </w:rPr>
        <w:t xml:space="preserve">The Regular Application Round is open to any family, current or new, who wishes to apply for aid for the 2023-2024 School Year for a diocesan school. Only a small amount of funding will be reserved for this round.</w:t>
      </w:r>
    </w:p>
    <w:p w:rsidR="00000000" w:rsidDel="00000000" w:rsidP="00000000" w:rsidRDefault="00000000" w:rsidRPr="00000000" w14:paraId="000000CB">
      <w:pPr>
        <w:spacing w:after="0" w:lineRule="auto"/>
        <w:rPr>
          <w:rFonts w:ascii="Montserrat" w:cs="Montserrat" w:eastAsia="Montserrat" w:hAnsi="Montserrat"/>
          <w:sz w:val="28"/>
          <w:szCs w:val="28"/>
        </w:rPr>
      </w:pPr>
      <w:r w:rsidDel="00000000" w:rsidR="00000000" w:rsidRPr="00000000">
        <w:rPr>
          <w:rtl w:val="0"/>
        </w:rPr>
      </w:r>
    </w:p>
    <w:tbl>
      <w:tblPr>
        <w:tblStyle w:val="Table3"/>
        <w:tblW w:w="95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3"/>
        <w:gridCol w:w="7532"/>
        <w:tblGridChange w:id="0">
          <w:tblGrid>
            <w:gridCol w:w="2003"/>
            <w:gridCol w:w="7532"/>
          </w:tblGrid>
        </w:tblGridChange>
      </w:tblGrid>
      <w:tr>
        <w:trPr>
          <w:cantSplit w:val="0"/>
          <w:trHeight w:val="458" w:hRule="atLeast"/>
          <w:tblHeader w:val="0"/>
        </w:trPr>
        <w:tc>
          <w:tcPr/>
          <w:p w:rsidR="00000000" w:rsidDel="00000000" w:rsidP="00000000" w:rsidRDefault="00000000" w:rsidRPr="00000000" w14:paraId="000000C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Timeline</w:t>
            </w:r>
          </w:p>
        </w:tc>
        <w:tc>
          <w:tcPr>
            <w:vAlign w:val="center"/>
          </w:tcPr>
          <w:p w:rsidR="00000000" w:rsidDel="00000000" w:rsidP="00000000" w:rsidRDefault="00000000" w:rsidRPr="00000000" w14:paraId="000000CD">
            <w:pPr>
              <w:rPr>
                <w:rFonts w:ascii="Montserrat" w:cs="Montserrat" w:eastAsia="Montserrat" w:hAnsi="Montserrat"/>
              </w:rPr>
            </w:pPr>
            <w:r w:rsidDel="00000000" w:rsidR="00000000" w:rsidRPr="00000000">
              <w:rPr>
                <w:rFonts w:ascii="Montserrat" w:cs="Montserrat" w:eastAsia="Montserrat" w:hAnsi="Montserrat"/>
                <w:rtl w:val="0"/>
              </w:rPr>
              <w:t xml:space="preserve">January 6, 2023 – April 1, 2023</w:t>
            </w:r>
          </w:p>
        </w:tc>
      </w:tr>
      <w:tr>
        <w:trPr>
          <w:cantSplit w:val="0"/>
          <w:trHeight w:val="782" w:hRule="atLeast"/>
          <w:tblHeader w:val="0"/>
        </w:trPr>
        <w:tc>
          <w:tcPr/>
          <w:p w:rsidR="00000000" w:rsidDel="00000000" w:rsidP="00000000" w:rsidRDefault="00000000" w:rsidRPr="00000000" w14:paraId="000000CE">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Applicants</w:t>
            </w:r>
          </w:p>
        </w:tc>
        <w:tc>
          <w:tcPr/>
          <w:p w:rsidR="00000000" w:rsidDel="00000000" w:rsidP="00000000" w:rsidRDefault="00000000" w:rsidRPr="00000000" w14:paraId="000000CF">
            <w:pPr>
              <w:rPr>
                <w:rFonts w:ascii="Montserrat" w:cs="Montserrat" w:eastAsia="Montserrat" w:hAnsi="Montserrat"/>
              </w:rPr>
            </w:pPr>
            <w:r w:rsidDel="00000000" w:rsidR="00000000" w:rsidRPr="00000000">
              <w:rPr>
                <w:rFonts w:ascii="Montserrat" w:cs="Montserrat" w:eastAsia="Montserrat" w:hAnsi="Montserrat"/>
                <w:rtl w:val="0"/>
              </w:rPr>
              <w:t xml:space="preserve">All families seeking tuition assistance for the 2023-2024 school year at any diocesan school.</w:t>
            </w:r>
          </w:p>
          <w:p w:rsidR="00000000" w:rsidDel="00000000" w:rsidP="00000000" w:rsidRDefault="00000000" w:rsidRPr="00000000" w14:paraId="000000D0">
            <w:pPr>
              <w:rPr>
                <w:rFonts w:ascii="Montserrat" w:cs="Montserrat" w:eastAsia="Montserrat" w:hAnsi="Montserrat"/>
              </w:rPr>
            </w:pPr>
            <w:r w:rsidDel="00000000" w:rsidR="00000000" w:rsidRPr="00000000">
              <w:rPr>
                <w:rtl w:val="0"/>
              </w:rPr>
            </w:r>
          </w:p>
        </w:tc>
      </w:tr>
      <w:tr>
        <w:trPr>
          <w:cantSplit w:val="0"/>
          <w:trHeight w:val="2375" w:hRule="atLeast"/>
          <w:tblHeader w:val="0"/>
        </w:trPr>
        <w:tc>
          <w:tcPr/>
          <w:p w:rsidR="00000000" w:rsidDel="00000000" w:rsidP="00000000" w:rsidRDefault="00000000" w:rsidRPr="00000000" w14:paraId="000000D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Requirements</w:t>
            </w:r>
          </w:p>
        </w:tc>
        <w:tc>
          <w:tcPr/>
          <w:p w:rsidR="00000000" w:rsidDel="00000000" w:rsidP="00000000" w:rsidRDefault="00000000" w:rsidRPr="00000000" w14:paraId="000000D2">
            <w:pPr>
              <w:numPr>
                <w:ilvl w:val="0"/>
                <w:numId w:val="8"/>
              </w:numPr>
              <w:pBdr>
                <w:top w:space="0" w:sz="0" w:val="nil"/>
                <w:left w:space="0" w:sz="0" w:val="nil"/>
                <w:bottom w:space="0" w:sz="0" w:val="nil"/>
                <w:right w:space="0" w:sz="0" w:val="nil"/>
                <w:between w:space="0" w:sz="0" w:val="nil"/>
              </w:pBdr>
              <w:spacing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Completed FACTS Application </w:t>
            </w:r>
          </w:p>
          <w:p w:rsidR="00000000" w:rsidDel="00000000" w:rsidP="00000000" w:rsidRDefault="00000000" w:rsidRPr="00000000" w14:paraId="000000D3">
            <w:pPr>
              <w:numPr>
                <w:ilvl w:val="0"/>
                <w:numId w:val="8"/>
              </w:numPr>
              <w:pBdr>
                <w:top w:space="0" w:sz="0" w:val="nil"/>
                <w:left w:space="0" w:sz="0" w:val="nil"/>
                <w:bottom w:space="0" w:sz="0" w:val="nil"/>
                <w:right w:space="0" w:sz="0" w:val="nil"/>
                <w:between w:space="0" w:sz="0" w:val="nil"/>
              </w:pBdr>
              <w:spacing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202</w:t>
            </w: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color w:val="000000"/>
                <w:rtl w:val="0"/>
              </w:rPr>
              <w:t xml:space="preserve"> or </w:t>
            </w:r>
            <w:r w:rsidDel="00000000" w:rsidR="00000000" w:rsidRPr="00000000">
              <w:rPr>
                <w:rFonts w:ascii="Montserrat" w:cs="Montserrat" w:eastAsia="Montserrat" w:hAnsi="Montserrat"/>
                <w:rtl w:val="0"/>
              </w:rPr>
              <w:t xml:space="preserve">2022</w:t>
            </w:r>
            <w:r w:rsidDel="00000000" w:rsidR="00000000" w:rsidRPr="00000000">
              <w:rPr>
                <w:rFonts w:ascii="Montserrat" w:cs="Montserrat" w:eastAsia="Montserrat" w:hAnsi="Montserrat"/>
                <w:color w:val="000000"/>
                <w:rtl w:val="0"/>
              </w:rPr>
              <w:t xml:space="preserve"> Tax Return</w:t>
            </w:r>
          </w:p>
          <w:p w:rsidR="00000000" w:rsidDel="00000000" w:rsidP="00000000" w:rsidRDefault="00000000" w:rsidRPr="00000000" w14:paraId="000000D4">
            <w:pPr>
              <w:numPr>
                <w:ilvl w:val="0"/>
                <w:numId w:val="8"/>
              </w:numPr>
              <w:pBdr>
                <w:top w:space="0" w:sz="0" w:val="nil"/>
                <w:left w:space="0" w:sz="0" w:val="nil"/>
                <w:bottom w:space="0" w:sz="0" w:val="nil"/>
                <w:right w:space="0" w:sz="0" w:val="nil"/>
                <w:between w:space="0" w:sz="0" w:val="nil"/>
              </w:pBdr>
              <w:spacing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202</w:t>
            </w: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color w:val="000000"/>
                <w:rtl w:val="0"/>
              </w:rPr>
              <w:t xml:space="preserve"> or </w:t>
            </w:r>
            <w:r w:rsidDel="00000000" w:rsidR="00000000" w:rsidRPr="00000000">
              <w:rPr>
                <w:rFonts w:ascii="Montserrat" w:cs="Montserrat" w:eastAsia="Montserrat" w:hAnsi="Montserrat"/>
                <w:rtl w:val="0"/>
              </w:rPr>
              <w:t xml:space="preserve">2022</w:t>
            </w:r>
            <w:r w:rsidDel="00000000" w:rsidR="00000000" w:rsidRPr="00000000">
              <w:rPr>
                <w:rFonts w:ascii="Montserrat" w:cs="Montserrat" w:eastAsia="Montserrat" w:hAnsi="Montserrat"/>
                <w:color w:val="000000"/>
                <w:rtl w:val="0"/>
              </w:rPr>
              <w:t xml:space="preserve"> Supporting Tax Schedules, if applicable (Schedule C, etc.)</w:t>
            </w:r>
          </w:p>
          <w:p w:rsidR="00000000" w:rsidDel="00000000" w:rsidP="00000000" w:rsidRDefault="00000000" w:rsidRPr="00000000" w14:paraId="000000D5">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2022</w:t>
            </w:r>
            <w:r w:rsidDel="00000000" w:rsidR="00000000" w:rsidRPr="00000000">
              <w:rPr>
                <w:rFonts w:ascii="Montserrat" w:cs="Montserrat" w:eastAsia="Montserrat" w:hAnsi="Montserrat"/>
                <w:color w:val="000000"/>
                <w:rtl w:val="0"/>
              </w:rPr>
              <w:t xml:space="preserve"> W-2, if applicable</w:t>
            </w:r>
          </w:p>
          <w:p w:rsidR="00000000" w:rsidDel="00000000" w:rsidP="00000000" w:rsidRDefault="00000000" w:rsidRPr="00000000" w14:paraId="000000D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7">
            <w:pPr>
              <w:rPr>
                <w:rFonts w:ascii="Montserrat" w:cs="Montserrat" w:eastAsia="Montserrat" w:hAnsi="Montserrat"/>
              </w:rPr>
            </w:pPr>
            <w:r w:rsidDel="00000000" w:rsidR="00000000" w:rsidRPr="00000000">
              <w:rPr>
                <w:rFonts w:ascii="Montserrat" w:cs="Montserrat" w:eastAsia="Montserrat" w:hAnsi="Montserrat"/>
                <w:rtl w:val="0"/>
              </w:rPr>
              <w:t xml:space="preserve">If family does not file taxes, they must include their non-taxable income and supporting documents. See page 10.</w:t>
            </w:r>
          </w:p>
        </w:tc>
      </w:tr>
      <w:tr>
        <w:trPr>
          <w:cantSplit w:val="0"/>
          <w:trHeight w:val="1331" w:hRule="atLeast"/>
          <w:tblHeader w:val="0"/>
        </w:trPr>
        <w:tc>
          <w:tcPr/>
          <w:p w:rsidR="00000000" w:rsidDel="00000000" w:rsidP="00000000" w:rsidRDefault="00000000" w:rsidRPr="00000000" w14:paraId="000000D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Award Criteria</w:t>
            </w:r>
          </w:p>
        </w:tc>
        <w:tc>
          <w:tcPr/>
          <w:p w:rsidR="00000000" w:rsidDel="00000000" w:rsidP="00000000" w:rsidRDefault="00000000" w:rsidRPr="00000000" w14:paraId="000000D9">
            <w:pPr>
              <w:rPr>
                <w:rFonts w:ascii="Montserrat" w:cs="Montserrat" w:eastAsia="Montserrat" w:hAnsi="Montserrat"/>
              </w:rPr>
            </w:pPr>
            <w:r w:rsidDel="00000000" w:rsidR="00000000" w:rsidRPr="00000000">
              <w:rPr>
                <w:rFonts w:ascii="Montserrat" w:cs="Montserrat" w:eastAsia="Montserrat" w:hAnsi="Montserrat"/>
                <w:rtl w:val="0"/>
              </w:rPr>
              <w:t xml:space="preserve">Families will be ranked according to their percent of calculated need &amp; awarded a percentage of that need until all funds have been reserved.</w:t>
            </w:r>
          </w:p>
        </w:tc>
      </w:tr>
      <w:tr>
        <w:trPr>
          <w:cantSplit w:val="0"/>
          <w:tblHeader w:val="0"/>
        </w:trPr>
        <w:tc>
          <w:tcPr/>
          <w:p w:rsidR="00000000" w:rsidDel="00000000" w:rsidP="00000000" w:rsidRDefault="00000000" w:rsidRPr="00000000" w14:paraId="000000D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Awards Announced</w:t>
            </w:r>
          </w:p>
        </w:tc>
        <w:tc>
          <w:tcPr>
            <w:vAlign w:val="center"/>
          </w:tcPr>
          <w:p w:rsidR="00000000" w:rsidDel="00000000" w:rsidP="00000000" w:rsidRDefault="00000000" w:rsidRPr="00000000" w14:paraId="000000DB">
            <w:pPr>
              <w:rPr>
                <w:rFonts w:ascii="Montserrat" w:cs="Montserrat" w:eastAsia="Montserrat" w:hAnsi="Montserrat"/>
              </w:rPr>
            </w:pPr>
            <w:r w:rsidDel="00000000" w:rsidR="00000000" w:rsidRPr="00000000">
              <w:rPr>
                <w:rFonts w:ascii="Montserrat" w:cs="Montserrat" w:eastAsia="Montserrat" w:hAnsi="Montserrat"/>
                <w:rtl w:val="0"/>
              </w:rPr>
              <w:t xml:space="preserve">May 13, 2023 (emailed to schools)</w:t>
            </w:r>
          </w:p>
        </w:tc>
      </w:tr>
      <w:tr>
        <w:trPr>
          <w:cantSplit w:val="0"/>
          <w:tblHeader w:val="0"/>
        </w:trPr>
        <w:tc>
          <w:tcPr/>
          <w:p w:rsidR="00000000" w:rsidDel="00000000" w:rsidP="00000000" w:rsidRDefault="00000000" w:rsidRPr="00000000" w14:paraId="000000D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School Shares Awards with Families</w:t>
            </w:r>
          </w:p>
        </w:tc>
        <w:tc>
          <w:tcPr>
            <w:vAlign w:val="center"/>
          </w:tcPr>
          <w:p w:rsidR="00000000" w:rsidDel="00000000" w:rsidP="00000000" w:rsidRDefault="00000000" w:rsidRPr="00000000" w14:paraId="000000DD">
            <w:pPr>
              <w:rPr>
                <w:rFonts w:ascii="Montserrat" w:cs="Montserrat" w:eastAsia="Montserrat" w:hAnsi="Montserrat"/>
              </w:rPr>
            </w:pPr>
            <w:r w:rsidDel="00000000" w:rsidR="00000000" w:rsidRPr="00000000">
              <w:rPr>
                <w:rFonts w:ascii="Montserrat" w:cs="Montserrat" w:eastAsia="Montserrat" w:hAnsi="Montserrat"/>
                <w:rtl w:val="0"/>
              </w:rPr>
              <w:t xml:space="preserve">May 13- May 27 </w:t>
            </w:r>
          </w:p>
          <w:p w:rsidR="00000000" w:rsidDel="00000000" w:rsidP="00000000" w:rsidRDefault="00000000" w:rsidRPr="00000000" w14:paraId="000000D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rPr>
                <w:rFonts w:ascii="Montserrat" w:cs="Montserrat" w:eastAsia="Montserrat" w:hAnsi="Montserrat"/>
              </w:rPr>
            </w:pPr>
            <w:r w:rsidDel="00000000" w:rsidR="00000000" w:rsidRPr="00000000">
              <w:rPr>
                <w:rFonts w:ascii="Montserrat" w:cs="Montserrat" w:eastAsia="Montserrat" w:hAnsi="Montserrat"/>
                <w:rtl w:val="0"/>
              </w:rPr>
              <w:t xml:space="preserve">Parents should receive a letter from the school containing their award information.</w:t>
            </w:r>
          </w:p>
        </w:tc>
      </w:tr>
      <w:tr>
        <w:trPr>
          <w:cantSplit w:val="0"/>
          <w:tblHeader w:val="0"/>
        </w:trPr>
        <w:tc>
          <w:tcPr/>
          <w:p w:rsidR="00000000" w:rsidDel="00000000" w:rsidP="00000000" w:rsidRDefault="00000000" w:rsidRPr="00000000" w14:paraId="000000E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Award Acceptance</w:t>
            </w:r>
          </w:p>
        </w:tc>
        <w:tc>
          <w:tcPr>
            <w:vAlign w:val="center"/>
          </w:tcPr>
          <w:p w:rsidR="00000000" w:rsidDel="00000000" w:rsidP="00000000" w:rsidRDefault="00000000" w:rsidRPr="00000000" w14:paraId="000000E1">
            <w:pPr>
              <w:rPr>
                <w:rFonts w:ascii="Montserrat" w:cs="Montserrat" w:eastAsia="Montserrat" w:hAnsi="Montserrat"/>
              </w:rPr>
            </w:pPr>
            <w:r w:rsidDel="00000000" w:rsidR="00000000" w:rsidRPr="00000000">
              <w:rPr>
                <w:rFonts w:ascii="Montserrat" w:cs="Montserrat" w:eastAsia="Montserrat" w:hAnsi="Montserrat"/>
                <w:rtl w:val="0"/>
              </w:rPr>
              <w:t xml:space="preserve">May 27, 2023 (schools must accept awards in FACTS)</w:t>
            </w:r>
          </w:p>
        </w:tc>
      </w:tr>
    </w:tbl>
    <w:p w:rsidR="00000000" w:rsidDel="00000000" w:rsidP="00000000" w:rsidRDefault="00000000" w:rsidRPr="00000000" w14:paraId="000000E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7">
      <w:pPr>
        <w:spacing w:after="0" w:lineRule="auto"/>
        <w:jc w:val="left"/>
        <w:rPr>
          <w:rFonts w:ascii="Montserrat" w:cs="Montserrat" w:eastAsia="Montserrat" w:hAnsi="Montserrat"/>
          <w:color w:val="797b7d"/>
          <w:sz w:val="36"/>
          <w:szCs w:val="36"/>
          <w:highlight w:val="yellow"/>
        </w:rPr>
      </w:pPr>
      <w:r w:rsidDel="00000000" w:rsidR="00000000" w:rsidRPr="00000000">
        <w:rPr>
          <w:rtl w:val="0"/>
        </w:rPr>
      </w:r>
    </w:p>
    <w:p w:rsidR="00000000" w:rsidDel="00000000" w:rsidP="00000000" w:rsidRDefault="00000000" w:rsidRPr="00000000" w14:paraId="000000E8">
      <w:pPr>
        <w:spacing w:after="0" w:lineRule="auto"/>
        <w:jc w:val="left"/>
        <w:rPr>
          <w:rFonts w:ascii="Montserrat" w:cs="Montserrat" w:eastAsia="Montserrat" w:hAnsi="Montserrat"/>
          <w:color w:val="797b7d"/>
          <w:sz w:val="36"/>
          <w:szCs w:val="36"/>
          <w:highlight w:val="yellow"/>
        </w:rPr>
      </w:pPr>
      <w:r w:rsidDel="00000000" w:rsidR="00000000" w:rsidRPr="00000000">
        <w:rPr>
          <w:rtl w:val="0"/>
        </w:rPr>
      </w:r>
    </w:p>
    <w:p w:rsidR="00000000" w:rsidDel="00000000" w:rsidP="00000000" w:rsidRDefault="00000000" w:rsidRPr="00000000" w14:paraId="000000E9">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EMERGENCY ASSISTANCE</w:t>
      </w:r>
    </w:p>
    <w:p w:rsidR="00000000" w:rsidDel="00000000" w:rsidP="00000000" w:rsidRDefault="00000000" w:rsidRPr="00000000" w14:paraId="000000EA">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B">
      <w:pPr>
        <w:rPr>
          <w:rFonts w:ascii="Montserrat" w:cs="Montserrat" w:eastAsia="Montserrat" w:hAnsi="Montserrat"/>
        </w:rPr>
      </w:pPr>
      <w:r w:rsidDel="00000000" w:rsidR="00000000" w:rsidRPr="00000000">
        <w:rPr>
          <w:rFonts w:ascii="Montserrat" w:cs="Montserrat" w:eastAsia="Montserrat" w:hAnsi="Montserrat"/>
          <w:rtl w:val="0"/>
        </w:rPr>
        <w:t xml:space="preserve">The Halo Initiative reserves a limited amount of funding each year for families who find themselves in an emergency during the school year. Emergencies include death or illness of someone in the family, destruction in the home due to fire/flood/natural disaster, incarceration or deportation of a family member, or other unforeseen circumstances. </w:t>
      </w:r>
    </w:p>
    <w:p w:rsidR="00000000" w:rsidDel="00000000" w:rsidP="00000000" w:rsidRDefault="00000000" w:rsidRPr="00000000" w14:paraId="000000E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D">
      <w:pPr>
        <w:rPr>
          <w:rFonts w:ascii="Montserrat" w:cs="Montserrat" w:eastAsia="Montserrat" w:hAnsi="Montserrat"/>
        </w:rPr>
      </w:pPr>
      <w:r w:rsidDel="00000000" w:rsidR="00000000" w:rsidRPr="00000000">
        <w:rPr>
          <w:rFonts w:ascii="Montserrat" w:cs="Montserrat" w:eastAsia="Montserrat" w:hAnsi="Montserrat"/>
          <w:rtl w:val="0"/>
        </w:rPr>
        <w:t xml:space="preserve">To request emergency funding for a family, the school should:</w:t>
      </w:r>
    </w:p>
    <w:p w:rsidR="00000000" w:rsidDel="00000000" w:rsidP="00000000" w:rsidRDefault="00000000" w:rsidRPr="00000000" w14:paraId="000000EE">
      <w:pPr>
        <w:numPr>
          <w:ilvl w:val="0"/>
          <w:numId w:val="18"/>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Mail/Email a request letter to HALO describing the need and listing the family’s remaining tuition payment as well as how much is needed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F0">
      <w:pPr>
        <w:numPr>
          <w:ilvl w:val="0"/>
          <w:numId w:val="18"/>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If the family does not already have a FACTS application, they should complete one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F2">
      <w:pPr>
        <w:numPr>
          <w:ilvl w:val="0"/>
          <w:numId w:val="18"/>
        </w:numPr>
        <w:pBdr>
          <w:top w:space="0" w:sz="0" w:val="nil"/>
          <w:left w:space="0" w:sz="0" w:val="nil"/>
          <w:bottom w:space="0" w:sz="0" w:val="nil"/>
          <w:right w:space="0" w:sz="0" w:val="nil"/>
          <w:between w:space="0" w:sz="0" w:val="nil"/>
        </w:pBdr>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HALO will make a request to the DEET Committee and, once approved, will notify the school and a check will be sent directly to the school</w:t>
      </w:r>
    </w:p>
    <w:p w:rsidR="00000000" w:rsidDel="00000000" w:rsidP="00000000" w:rsidRDefault="00000000" w:rsidRPr="00000000" w14:paraId="000000F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4">
      <w:pPr>
        <w:rPr>
          <w:rFonts w:ascii="Montserrat" w:cs="Montserrat" w:eastAsia="Montserrat" w:hAnsi="Montserrat"/>
        </w:rPr>
      </w:pPr>
      <w:r w:rsidDel="00000000" w:rsidR="00000000" w:rsidRPr="00000000">
        <w:rPr>
          <w:rFonts w:ascii="Montserrat" w:cs="Montserrat" w:eastAsia="Montserrat" w:hAnsi="Montserrat"/>
          <w:rtl w:val="0"/>
        </w:rPr>
        <w:t xml:space="preserve">The HALO Initiative does not accept requests for additional funding made by a family, </w:t>
      </w:r>
      <w:r w:rsidDel="00000000" w:rsidR="00000000" w:rsidRPr="00000000">
        <w:rPr>
          <w:rFonts w:ascii="Montserrat" w:cs="Montserrat" w:eastAsia="Montserrat" w:hAnsi="Montserrat"/>
          <w:b w:val="1"/>
          <w:rtl w:val="0"/>
        </w:rPr>
        <w:t xml:space="preserve">rather any requests should come from the school on behalf of the family.</w:t>
      </w:r>
      <w:r w:rsidDel="00000000" w:rsidR="00000000" w:rsidRPr="00000000">
        <w:rPr>
          <w:rFonts w:ascii="Montserrat" w:cs="Montserrat" w:eastAsia="Montserrat" w:hAnsi="Montserrat"/>
          <w:rtl w:val="0"/>
        </w:rPr>
        <w:t xml:space="preserve"> This is to prevent any confusion or miscommunication between family and school. </w:t>
      </w:r>
    </w:p>
    <w:p w:rsidR="00000000" w:rsidDel="00000000" w:rsidP="00000000" w:rsidRDefault="00000000" w:rsidRPr="00000000" w14:paraId="000000F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D">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F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F">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0">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1">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FACTS GRANT &amp; AID:</w:t>
      </w:r>
    </w:p>
    <w:p w:rsidR="00000000" w:rsidDel="00000000" w:rsidP="00000000" w:rsidRDefault="00000000" w:rsidRPr="00000000" w14:paraId="00000102">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ANNUAL SETUP</w:t>
      </w:r>
    </w:p>
    <w:p w:rsidR="00000000" w:rsidDel="00000000" w:rsidP="00000000" w:rsidRDefault="00000000" w:rsidRPr="00000000" w14:paraId="00000103">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4">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Your FACTS account must be set up each year for the upcoming term. </w:t>
      </w:r>
      <w:r w:rsidDel="00000000" w:rsidR="00000000" w:rsidRPr="00000000">
        <w:rPr>
          <w:rFonts w:ascii="Montserrat" w:cs="Montserrat" w:eastAsia="Montserrat" w:hAnsi="Montserrat"/>
          <w:b w:val="1"/>
          <w:rtl w:val="0"/>
        </w:rPr>
        <w:t xml:space="preserve">Schools cannot set up their own accounts</w:t>
      </w:r>
      <w:r w:rsidDel="00000000" w:rsidR="00000000" w:rsidRPr="00000000">
        <w:rPr>
          <w:rFonts w:ascii="Montserrat" w:cs="Montserrat" w:eastAsia="Montserrat" w:hAnsi="Montserrat"/>
          <w:rtl w:val="0"/>
        </w:rPr>
        <w:t xml:space="preserve">- this must be done by your FACTS account representative. </w:t>
      </w:r>
      <w:r w:rsidDel="00000000" w:rsidR="00000000" w:rsidRPr="00000000">
        <w:rPr>
          <w:rFonts w:ascii="Montserrat" w:cs="Montserrat" w:eastAsia="Montserrat" w:hAnsi="Montserrat"/>
          <w:b w:val="1"/>
          <w:rtl w:val="0"/>
        </w:rPr>
        <w:t xml:space="preserve">Deadline to complete your FACTS setup is October 27 be sure to contact your FACTS rep to schedule a time for this. </w:t>
      </w:r>
      <w:r w:rsidDel="00000000" w:rsidR="00000000" w:rsidRPr="00000000">
        <w:rPr>
          <w:rtl w:val="0"/>
        </w:rPr>
      </w:r>
    </w:p>
    <w:p w:rsidR="00000000" w:rsidDel="00000000" w:rsidP="00000000" w:rsidRDefault="00000000" w:rsidRPr="00000000" w14:paraId="00000105">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rPr>
      </w:pPr>
      <w:r w:rsidDel="00000000" w:rsidR="00000000" w:rsidRPr="00000000">
        <w:rPr>
          <w:rFonts w:ascii="Montserrat" w:cs="Montserrat" w:eastAsia="Montserrat" w:hAnsi="Montserrat"/>
          <w:rtl w:val="0"/>
        </w:rPr>
        <w:t xml:space="preserve">Follow these steps:</w:t>
      </w:r>
    </w:p>
    <w:p w:rsidR="00000000" w:rsidDel="00000000" w:rsidP="00000000" w:rsidRDefault="00000000" w:rsidRPr="00000000" w14:paraId="00000107">
      <w:pPr>
        <w:numPr>
          <w:ilvl w:val="0"/>
          <w:numId w:val="16"/>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Review your current year term set-up</w:t>
      </w:r>
    </w:p>
    <w:p w:rsidR="00000000" w:rsidDel="00000000" w:rsidP="00000000" w:rsidRDefault="00000000" w:rsidRPr="00000000" w14:paraId="00000108">
      <w:pPr>
        <w:numPr>
          <w:ilvl w:val="1"/>
          <w:numId w:val="16"/>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Hover over the Grant &amp; Aid tab at the top of your FACTS dashboard &amp; click “Term Setup” from the dropdown</w:t>
      </w:r>
    </w:p>
    <w:p w:rsidR="00000000" w:rsidDel="00000000" w:rsidP="00000000" w:rsidRDefault="00000000" w:rsidRPr="00000000" w14:paraId="00000109">
      <w:pPr>
        <w:numPr>
          <w:ilvl w:val="1"/>
          <w:numId w:val="16"/>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 the box on the left, click through the links to review each page</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0B">
      <w:pPr>
        <w:numPr>
          <w:ilvl w:val="0"/>
          <w:numId w:val="16"/>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Contact your FACTS Rep to either:</w:t>
      </w:r>
    </w:p>
    <w:p w:rsidR="00000000" w:rsidDel="00000000" w:rsidP="00000000" w:rsidRDefault="00000000" w:rsidRPr="00000000" w14:paraId="0000010C">
      <w:pPr>
        <w:numPr>
          <w:ilvl w:val="1"/>
          <w:numId w:val="16"/>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Copy your current year setup for next year or</w:t>
      </w:r>
    </w:p>
    <w:p w:rsidR="00000000" w:rsidDel="00000000" w:rsidP="00000000" w:rsidRDefault="00000000" w:rsidRPr="00000000" w14:paraId="0000010D">
      <w:pPr>
        <w:numPr>
          <w:ilvl w:val="1"/>
          <w:numId w:val="16"/>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Change/customize any portion of your setup</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0F">
      <w:pPr>
        <w:numPr>
          <w:ilvl w:val="0"/>
          <w:numId w:val="16"/>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Set up your Landing Page</w:t>
      </w:r>
    </w:p>
    <w:p w:rsidR="00000000" w:rsidDel="00000000" w:rsidP="00000000" w:rsidRDefault="00000000" w:rsidRPr="00000000" w14:paraId="00000110">
      <w:pPr>
        <w:numPr>
          <w:ilvl w:val="1"/>
          <w:numId w:val="16"/>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When families click on your school’s unique link, they’ll be taken to a customizable landing page where you can put reminders or instructions on completing the Grant &amp; Aid application.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Talk with your FACTS rep about using this feature. (if you use premier integration, families will access Grant &amp; Aid via the parent portal)</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14">
      <w:pPr>
        <w:numPr>
          <w:ilvl w:val="0"/>
          <w:numId w:val="16"/>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Set up Supplemental Documents</w:t>
      </w:r>
    </w:p>
    <w:p w:rsidR="00000000" w:rsidDel="00000000" w:rsidP="00000000" w:rsidRDefault="00000000" w:rsidRPr="00000000" w14:paraId="00000115">
      <w:pPr>
        <w:numPr>
          <w:ilvl w:val="1"/>
          <w:numId w:val="16"/>
        </w:numPr>
        <w:pBdr>
          <w:top w:space="0" w:sz="0" w:val="nil"/>
          <w:left w:space="0" w:sz="0" w:val="nil"/>
          <w:bottom w:space="0" w:sz="0" w:val="nil"/>
          <w:right w:space="0" w:sz="0" w:val="nil"/>
          <w:between w:space="0" w:sz="0" w:val="nil"/>
        </w:pBdr>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FACTS can be set up to require documents from families in addition to the standard tax &amp; income verification documents. Talk with your FACTS rep about using this feature.</w:t>
      </w:r>
    </w:p>
    <w:p w:rsidR="00000000" w:rsidDel="00000000" w:rsidP="00000000" w:rsidRDefault="00000000" w:rsidRPr="00000000" w14:paraId="000001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7">
      <w:pPr>
        <w:rPr>
          <w:rFonts w:ascii="Montserrat" w:cs="Montserrat" w:eastAsia="Montserrat" w:hAnsi="Montserrat"/>
        </w:rPr>
      </w:pPr>
      <w:r w:rsidDel="00000000" w:rsidR="00000000" w:rsidRPr="00000000">
        <w:rPr>
          <w:rFonts w:ascii="Montserrat" w:cs="Montserrat" w:eastAsia="Montserrat" w:hAnsi="Montserrat"/>
          <w:rtl w:val="0"/>
        </w:rPr>
        <w:t xml:space="preserve">Premier Integration: This FACTS feature will integrate FACTS SIS (RenWeb) with FACTS Management, which includes Grant &amp; Aid and Tuition Management. This integration eliminates the need for exporting/importing data between the two systems, allowing you to manage one family account where information is shared automatically between SIS and FACTS Management. Contact the CSO for more information about this </w:t>
      </w:r>
      <w:r w:rsidDel="00000000" w:rsidR="00000000" w:rsidRPr="00000000">
        <w:rPr>
          <w:rFonts w:ascii="Montserrat" w:cs="Montserrat" w:eastAsia="Montserrat" w:hAnsi="Montserrat"/>
          <w:b w:val="1"/>
          <w:rtl w:val="0"/>
        </w:rPr>
        <w:t xml:space="preserve">free</w:t>
      </w:r>
      <w:r w:rsidDel="00000000" w:rsidR="00000000" w:rsidRPr="00000000">
        <w:rPr>
          <w:rFonts w:ascii="Montserrat" w:cs="Montserrat" w:eastAsia="Montserrat" w:hAnsi="Montserrat"/>
          <w:rtl w:val="0"/>
        </w:rPr>
        <w:t xml:space="preserve"> update.</w:t>
      </w:r>
    </w:p>
    <w:p w:rsidR="00000000" w:rsidDel="00000000" w:rsidP="00000000" w:rsidRDefault="00000000" w:rsidRPr="00000000" w14:paraId="000001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9">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A">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FACTS GRANT &amp; AID:</w:t>
      </w:r>
    </w:p>
    <w:p w:rsidR="00000000" w:rsidDel="00000000" w:rsidP="00000000" w:rsidRDefault="00000000" w:rsidRPr="00000000" w14:paraId="0000011B">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APPLYING </w:t>
      </w:r>
    </w:p>
    <w:p w:rsidR="00000000" w:rsidDel="00000000" w:rsidP="00000000" w:rsidRDefault="00000000" w:rsidRPr="00000000" w14:paraId="0000011C">
      <w:pPr>
        <w:spacing w:after="0" w:lineRule="auto"/>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11D">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ELIGIBILITY  </w:t>
      </w:r>
    </w:p>
    <w:p w:rsidR="00000000" w:rsidDel="00000000" w:rsidP="00000000" w:rsidRDefault="00000000" w:rsidRPr="00000000" w14:paraId="0000011E">
      <w:pPr>
        <w:spacing w:after="0" w:lineRule="auto"/>
        <w:rPr>
          <w:rFonts w:ascii="Quattrocento Sans" w:cs="Quattrocento Sans" w:eastAsia="Quattrocento Sans" w:hAnsi="Quattrocento Sans"/>
          <w:color w:val="000000"/>
          <w:sz w:val="18"/>
          <w:szCs w:val="18"/>
        </w:rPr>
      </w:pPr>
      <w:r w:rsidDel="00000000" w:rsidR="00000000" w:rsidRPr="00000000">
        <w:rPr>
          <w:rFonts w:ascii="Montserrat" w:cs="Montserrat" w:eastAsia="Montserrat" w:hAnsi="Montserrat"/>
          <w:color w:val="000000"/>
          <w:rtl w:val="0"/>
        </w:rPr>
        <w:t xml:space="preserve">To be eligible to </w:t>
      </w:r>
      <w:r w:rsidDel="00000000" w:rsidR="00000000" w:rsidRPr="00000000">
        <w:rPr>
          <w:rFonts w:ascii="Montserrat" w:cs="Montserrat" w:eastAsia="Montserrat" w:hAnsi="Montserrat"/>
          <w:rtl w:val="0"/>
        </w:rPr>
        <w:t xml:space="preserve">receive</w:t>
      </w:r>
      <w:r w:rsidDel="00000000" w:rsidR="00000000" w:rsidRPr="00000000">
        <w:rPr>
          <w:rFonts w:ascii="Montserrat" w:cs="Montserrat" w:eastAsia="Montserrat" w:hAnsi="Montserrat"/>
          <w:color w:val="000000"/>
          <w:rtl w:val="0"/>
        </w:rPr>
        <w:t xml:space="preserve"> tuition assistance, a family/student must:  </w:t>
      </w:r>
      <w:r w:rsidDel="00000000" w:rsidR="00000000" w:rsidRPr="00000000">
        <w:rPr>
          <w:rtl w:val="0"/>
        </w:rPr>
      </w:r>
    </w:p>
    <w:p w:rsidR="00000000" w:rsidDel="00000000" w:rsidP="00000000" w:rsidRDefault="00000000" w:rsidRPr="00000000" w14:paraId="0000011F">
      <w:pPr>
        <w:numPr>
          <w:ilvl w:val="0"/>
          <w:numId w:val="9"/>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Complete an application through FACTS Grant &amp; Aid (must re-apply annually)  </w:t>
      </w:r>
    </w:p>
    <w:p w:rsidR="00000000" w:rsidDel="00000000" w:rsidP="00000000" w:rsidRDefault="00000000" w:rsidRPr="00000000" w14:paraId="00000120">
      <w:pPr>
        <w:numPr>
          <w:ilvl w:val="0"/>
          <w:numId w:val="9"/>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Demonstrate financial need   </w:t>
      </w:r>
    </w:p>
    <w:p w:rsidR="00000000" w:rsidDel="00000000" w:rsidP="00000000" w:rsidRDefault="00000000" w:rsidRPr="00000000" w14:paraId="00000121">
      <w:pPr>
        <w:numPr>
          <w:ilvl w:val="0"/>
          <w:numId w:val="9"/>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Meet the school’s entrance requirements  </w:t>
      </w:r>
    </w:p>
    <w:p w:rsidR="00000000" w:rsidDel="00000000" w:rsidP="00000000" w:rsidRDefault="00000000" w:rsidRPr="00000000" w14:paraId="00000122">
      <w:pPr>
        <w:numPr>
          <w:ilvl w:val="0"/>
          <w:numId w:val="9"/>
        </w:numPr>
        <w:pBdr>
          <w:top w:space="0" w:sz="0" w:val="nil"/>
          <w:left w:space="0" w:sz="0" w:val="nil"/>
          <w:bottom w:space="0" w:sz="0" w:val="nil"/>
          <w:right w:space="0" w:sz="0" w:val="nil"/>
          <w:between w:space="0" w:sz="0" w:val="nil"/>
        </w:pBdr>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Be current with all financial obligations due to any Catholic school within the diocese   </w:t>
      </w:r>
    </w:p>
    <w:p w:rsidR="00000000" w:rsidDel="00000000" w:rsidP="00000000" w:rsidRDefault="00000000" w:rsidRPr="00000000" w14:paraId="00000123">
      <w:pPr>
        <w:spacing w:after="0" w:line="240" w:lineRule="auto"/>
        <w:rPr>
          <w:rFonts w:ascii="Quattrocento Sans" w:cs="Quattrocento Sans" w:eastAsia="Quattrocento Sans" w:hAnsi="Quattrocento Sans"/>
          <w:color w:val="000000"/>
          <w:sz w:val="18"/>
          <w:szCs w:val="18"/>
        </w:rPr>
      </w:pPr>
      <w:r w:rsidDel="00000000" w:rsidR="00000000" w:rsidRPr="00000000">
        <w:rPr>
          <w:rFonts w:ascii="Montserrat" w:cs="Montserrat" w:eastAsia="Montserrat" w:hAnsi="Montserrat"/>
          <w:color w:val="000000"/>
          <w:rtl w:val="0"/>
        </w:rPr>
        <w:t xml:space="preserve">Tuition assistance is awarded without regard for race, religion, gender, or ethnic origin.  </w:t>
      </w:r>
      <w:r w:rsidDel="00000000" w:rsidR="00000000" w:rsidRPr="00000000">
        <w:rPr>
          <w:rtl w:val="0"/>
        </w:rPr>
      </w:r>
    </w:p>
    <w:p w:rsidR="00000000" w:rsidDel="00000000" w:rsidP="00000000" w:rsidRDefault="00000000" w:rsidRPr="00000000" w14:paraId="00000124">
      <w:pPr>
        <w:spacing w:after="0" w:lineRule="auto"/>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125">
      <w:pPr>
        <w:spacing w:after="0" w:lineRule="auto"/>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126">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HOW TO APPLY </w:t>
      </w:r>
    </w:p>
    <w:p w:rsidR="00000000" w:rsidDel="00000000" w:rsidP="00000000" w:rsidRDefault="00000000" w:rsidRPr="00000000" w14:paraId="00000127">
      <w:pPr>
        <w:numPr>
          <w:ilvl w:val="0"/>
          <w:numId w:val="19"/>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Log in or create an account using your school’s unique link or through </w:t>
      </w:r>
      <w:hyperlink r:id="rId19">
        <w:r w:rsidDel="00000000" w:rsidR="00000000" w:rsidRPr="00000000">
          <w:rPr>
            <w:rFonts w:ascii="Montserrat" w:cs="Montserrat" w:eastAsia="Montserrat" w:hAnsi="Montserrat"/>
            <w:color w:val="0563c1"/>
            <w:u w:val="single"/>
            <w:rtl w:val="0"/>
          </w:rPr>
          <w:t xml:space="preserve">www.online.factsmgt.com</w:t>
        </w:r>
      </w:hyperlink>
      <w:r w:rsidDel="00000000" w:rsidR="00000000" w:rsidRPr="00000000">
        <w:rPr>
          <w:rFonts w:ascii="Montserrat" w:cs="Montserrat" w:eastAsia="Montserrat" w:hAnsi="Montserrat"/>
          <w:color w:val="000000"/>
          <w:rtl w:val="0"/>
        </w:rPr>
        <w:t xml:space="preserve"> </w:t>
      </w:r>
    </w:p>
    <w:p w:rsidR="00000000" w:rsidDel="00000000" w:rsidP="00000000" w:rsidRDefault="00000000" w:rsidRPr="00000000" w14:paraId="00000128">
      <w:pPr>
        <w:numPr>
          <w:ilvl w:val="1"/>
          <w:numId w:val="19"/>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Using the login from the prior year saves families time</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2A">
      <w:pPr>
        <w:numPr>
          <w:ilvl w:val="0"/>
          <w:numId w:val="19"/>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Complete the family application &amp; pay the $</w:t>
      </w:r>
      <w:r w:rsidDel="00000000" w:rsidR="00000000" w:rsidRPr="00000000">
        <w:rPr>
          <w:rFonts w:ascii="Montserrat" w:cs="Montserrat" w:eastAsia="Montserrat" w:hAnsi="Montserrat"/>
          <w:rtl w:val="0"/>
        </w:rPr>
        <w:t xml:space="preserve">40</w:t>
      </w:r>
      <w:r w:rsidDel="00000000" w:rsidR="00000000" w:rsidRPr="00000000">
        <w:rPr>
          <w:rFonts w:ascii="Montserrat" w:cs="Montserrat" w:eastAsia="Montserrat" w:hAnsi="Montserrat"/>
          <w:color w:val="000000"/>
          <w:rtl w:val="0"/>
        </w:rPr>
        <w:t xml:space="preserve"> application fee*</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highlight w:val="yellow"/>
        </w:rPr>
      </w:pPr>
      <w:r w:rsidDel="00000000" w:rsidR="00000000" w:rsidRPr="00000000">
        <w:rPr>
          <w:rtl w:val="0"/>
        </w:rPr>
      </w:r>
    </w:p>
    <w:p w:rsidR="00000000" w:rsidDel="00000000" w:rsidP="00000000" w:rsidRDefault="00000000" w:rsidRPr="00000000" w14:paraId="0000012C">
      <w:pPr>
        <w:numPr>
          <w:ilvl w:val="0"/>
          <w:numId w:val="19"/>
        </w:numPr>
        <w:pBdr>
          <w:top w:space="0" w:sz="0" w:val="nil"/>
          <w:left w:space="0" w:sz="0" w:val="nil"/>
          <w:bottom w:space="0" w:sz="0" w:val="nil"/>
          <w:right w:space="0" w:sz="0" w:val="nil"/>
          <w:between w:space="0" w:sz="0" w:val="nil"/>
        </w:pBdr>
        <w:ind w:left="720" w:hanging="360"/>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Encourage family to add all expenses to application because it will impact the student percentage of tuition needed. </w:t>
      </w:r>
    </w:p>
    <w:p w:rsidR="00000000" w:rsidDel="00000000" w:rsidP="00000000" w:rsidRDefault="00000000" w:rsidRPr="00000000" w14:paraId="0000012D">
      <w:pPr>
        <w:numPr>
          <w:ilvl w:val="0"/>
          <w:numId w:val="19"/>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Upload required supporting tax documents by photograph or scan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2F">
      <w:pPr>
        <w:numPr>
          <w:ilvl w:val="0"/>
          <w:numId w:val="19"/>
        </w:numPr>
        <w:pBdr>
          <w:top w:space="0" w:sz="0" w:val="nil"/>
          <w:left w:space="0" w:sz="0" w:val="nil"/>
          <w:bottom w:space="0" w:sz="0" w:val="nil"/>
          <w:right w:space="0" w:sz="0" w:val="nil"/>
          <w:between w:space="0" w:sz="0" w:val="nil"/>
        </w:pBdr>
        <w:ind w:left="720" w:hanging="360"/>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Ensure that FACTS is added to family’s safe-sender list so they can receive updates about your application</w:t>
      </w:r>
    </w:p>
    <w:p w:rsidR="00000000" w:rsidDel="00000000" w:rsidP="00000000" w:rsidRDefault="00000000" w:rsidRPr="00000000" w14:paraId="00000130">
      <w:pPr>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3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32">
      <w:pPr>
        <w:rPr>
          <w:rFonts w:ascii="Montserrat" w:cs="Montserrat" w:eastAsia="Montserrat" w:hAnsi="Montserrat"/>
        </w:rPr>
      </w:pPr>
      <w:sdt>
        <w:sdtPr>
          <w:tag w:val="goog_rdk_0"/>
        </w:sdtPr>
        <w:sdtContent>
          <w:commentRangeStart w:id="0"/>
        </w:sdtContent>
      </w:sdt>
      <w:r w:rsidDel="00000000" w:rsidR="00000000" w:rsidRPr="00000000">
        <w:rPr>
          <w:rFonts w:ascii="Montserrat" w:cs="Montserrat" w:eastAsia="Montserrat" w:hAnsi="Montserrat"/>
          <w:rtl w:val="0"/>
        </w:rPr>
        <w:t xml:space="preserve">*Your school can choose to pay the $40 application fee for a family: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33">
      <w:pPr>
        <w:numPr>
          <w:ilvl w:val="0"/>
          <w:numId w:val="3"/>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Have the family stop their application when they get to the payment page</w:t>
      </w:r>
    </w:p>
    <w:p w:rsidR="00000000" w:rsidDel="00000000" w:rsidP="00000000" w:rsidRDefault="00000000" w:rsidRPr="00000000" w14:paraId="00000134">
      <w:pPr>
        <w:numPr>
          <w:ilvl w:val="0"/>
          <w:numId w:val="3"/>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On the school side, open the Grant &amp; Aid Dashboard, look in the Application Insights box for “Hidden Applications”, click “View”, and select “Pay Fee” for any family you wish. </w:t>
      </w:r>
    </w:p>
    <w:p w:rsidR="00000000" w:rsidDel="00000000" w:rsidP="00000000" w:rsidRDefault="00000000" w:rsidRPr="00000000" w14:paraId="00000135">
      <w:pPr>
        <w:numPr>
          <w:ilvl w:val="0"/>
          <w:numId w:val="3"/>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FACTS will bill the school for the fee</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37">
      <w:pPr>
        <w:spacing w:after="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38">
      <w:pPr>
        <w:spacing w:after="0" w:lineRule="auto"/>
        <w:jc w:val="center"/>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139">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FACTS GRANT &amp; AID:</w:t>
      </w:r>
    </w:p>
    <w:p w:rsidR="00000000" w:rsidDel="00000000" w:rsidP="00000000" w:rsidRDefault="00000000" w:rsidRPr="00000000" w14:paraId="0000013A">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SUPPLEMENTAL DOCUMENTS</w:t>
      </w:r>
    </w:p>
    <w:p w:rsidR="00000000" w:rsidDel="00000000" w:rsidP="00000000" w:rsidRDefault="00000000" w:rsidRPr="00000000" w14:paraId="0000013B">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3C">
      <w:pPr>
        <w:rPr>
          <w:rFonts w:ascii="Montserrat" w:cs="Montserrat" w:eastAsia="Montserrat" w:hAnsi="Montserrat"/>
        </w:rPr>
      </w:pPr>
      <w:r w:rsidDel="00000000" w:rsidR="00000000" w:rsidRPr="00000000">
        <w:rPr>
          <w:rFonts w:ascii="Montserrat" w:cs="Montserrat" w:eastAsia="Montserrat" w:hAnsi="Montserrat"/>
          <w:rtl w:val="0"/>
        </w:rPr>
        <w:t xml:space="preserve">Families will fill out the FACTS application and submit it, and then FACTS will request any applicable Supplemental Documents.</w:t>
      </w:r>
    </w:p>
    <w:p w:rsidR="00000000" w:rsidDel="00000000" w:rsidP="00000000" w:rsidRDefault="00000000" w:rsidRPr="00000000" w14:paraId="0000013D">
      <w:pPr>
        <w:rPr>
          <w:rFonts w:ascii="Montserrat" w:cs="Montserrat" w:eastAsia="Montserrat" w:hAnsi="Montserrat"/>
        </w:rPr>
      </w:pPr>
      <w:r w:rsidDel="00000000" w:rsidR="00000000" w:rsidRPr="00000000">
        <w:rPr>
          <w:rFonts w:ascii="Montserrat" w:cs="Montserrat" w:eastAsia="Montserrat" w:hAnsi="Montserrat"/>
          <w:rtl w:val="0"/>
        </w:rPr>
        <w:t xml:space="preserve">Families will remain in “SUB” or “Incomplete” status until these documents are submitted. FACTS can take up to two weeks to verify their receipt. </w:t>
      </w:r>
    </w:p>
    <w:p w:rsidR="00000000" w:rsidDel="00000000" w:rsidP="00000000" w:rsidRDefault="00000000" w:rsidRPr="00000000" w14:paraId="0000013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F">
      <w:pPr>
        <w:spacing w:after="0" w:lineRule="auto"/>
        <w:jc w:val="center"/>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LIST OF REQUIRED DOCUMENTS</w:t>
      </w:r>
    </w:p>
    <w:p w:rsidR="00000000" w:rsidDel="00000000" w:rsidP="00000000" w:rsidRDefault="00000000" w:rsidRPr="00000000" w14:paraId="00000140">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Copy of 202</w:t>
      </w: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color w:val="000000"/>
          <w:rtl w:val="0"/>
        </w:rPr>
        <w:t xml:space="preserve">* or </w:t>
      </w:r>
      <w:r w:rsidDel="00000000" w:rsidR="00000000" w:rsidRPr="00000000">
        <w:rPr>
          <w:rFonts w:ascii="Montserrat" w:cs="Montserrat" w:eastAsia="Montserrat" w:hAnsi="Montserrat"/>
          <w:rtl w:val="0"/>
        </w:rPr>
        <w:t xml:space="preserve">2022</w:t>
      </w:r>
      <w:r w:rsidDel="00000000" w:rsidR="00000000" w:rsidRPr="00000000">
        <w:rPr>
          <w:rFonts w:ascii="Montserrat" w:cs="Montserrat" w:eastAsia="Montserrat" w:hAnsi="Montserrat"/>
          <w:color w:val="000000"/>
          <w:rtl w:val="0"/>
        </w:rPr>
        <w:t xml:space="preserve"> IRS Federal Form 1040, 1040A or 1040-EZ U.S. Individual Income Tax Return. If applicant and co-applicant file separately, we require both tax returns for the same tax year. </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firstLine="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*some schools require the 2020 tax return for families</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firstLine="360"/>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143">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Copies of all </w:t>
      </w:r>
      <w:r w:rsidDel="00000000" w:rsidR="00000000" w:rsidRPr="00000000">
        <w:rPr>
          <w:rFonts w:ascii="Montserrat" w:cs="Montserrat" w:eastAsia="Montserrat" w:hAnsi="Montserrat"/>
          <w:rtl w:val="0"/>
        </w:rPr>
        <w:t xml:space="preserve">2022</w:t>
      </w:r>
      <w:r w:rsidDel="00000000" w:rsidR="00000000" w:rsidRPr="00000000">
        <w:rPr>
          <w:rFonts w:ascii="Montserrat" w:cs="Montserrat" w:eastAsia="Montserrat" w:hAnsi="Montserrat"/>
          <w:color w:val="000000"/>
          <w:rtl w:val="0"/>
        </w:rPr>
        <w:t xml:space="preserve">* W-2 Wage and Tax Statements for both the applicant and co-applicant. NOTE: If you are applying before you have received all the </w:t>
      </w:r>
      <w:r w:rsidDel="00000000" w:rsidR="00000000" w:rsidRPr="00000000">
        <w:rPr>
          <w:rFonts w:ascii="Montserrat" w:cs="Montserrat" w:eastAsia="Montserrat" w:hAnsi="Montserrat"/>
          <w:rtl w:val="0"/>
        </w:rPr>
        <w:t xml:space="preserve">2022</w:t>
      </w:r>
      <w:r w:rsidDel="00000000" w:rsidR="00000000" w:rsidRPr="00000000">
        <w:rPr>
          <w:rFonts w:ascii="Montserrat" w:cs="Montserrat" w:eastAsia="Montserrat" w:hAnsi="Montserrat"/>
          <w:color w:val="000000"/>
          <w:rtl w:val="0"/>
        </w:rPr>
        <w:t xml:space="preserve"> W-2 Wage and Tax Statements, please submit them as soon as they become available.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ind w:left="360" w:firstLine="0"/>
        <w:rPr>
          <w:rFonts w:ascii="Montserrat" w:cs="Montserrat" w:eastAsia="Montserrat" w:hAnsi="Montserrat"/>
          <w:i w:val="1"/>
          <w:color w:val="000000"/>
        </w:rPr>
      </w:pPr>
      <w:r w:rsidDel="00000000" w:rsidR="00000000" w:rsidRPr="00000000">
        <w:rPr>
          <w:rFonts w:ascii="Montserrat" w:cs="Montserrat" w:eastAsia="Montserrat" w:hAnsi="Montserrat"/>
          <w:color w:val="000000"/>
          <w:rtl w:val="0"/>
        </w:rPr>
        <w:t xml:space="preserve">*</w:t>
      </w:r>
      <w:r w:rsidDel="00000000" w:rsidR="00000000" w:rsidRPr="00000000">
        <w:rPr>
          <w:rFonts w:ascii="Montserrat" w:cs="Montserrat" w:eastAsia="Montserrat" w:hAnsi="Montserrat"/>
          <w:i w:val="1"/>
          <w:color w:val="000000"/>
          <w:rtl w:val="0"/>
        </w:rPr>
        <w:t xml:space="preserve">Priority Round (on/before January 5) may use 20</w:t>
      </w:r>
      <w:r w:rsidDel="00000000" w:rsidR="00000000" w:rsidRPr="00000000">
        <w:rPr>
          <w:rFonts w:ascii="Montserrat" w:cs="Montserrat" w:eastAsia="Montserrat" w:hAnsi="Montserrat"/>
          <w:i w:val="1"/>
          <w:rtl w:val="0"/>
        </w:rPr>
        <w:t xml:space="preserve">21</w:t>
      </w:r>
      <w:r w:rsidDel="00000000" w:rsidR="00000000" w:rsidRPr="00000000">
        <w:rPr>
          <w:rFonts w:ascii="Montserrat" w:cs="Montserrat" w:eastAsia="Montserrat" w:hAnsi="Montserrat"/>
          <w:i w:val="1"/>
          <w:color w:val="000000"/>
          <w:rtl w:val="0"/>
        </w:rPr>
        <w:t xml:space="preserve"> W-2 Wage &amp; Tax Statements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ind w:left="36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46">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Copies of all supporting tax schedules if you have income from any of the following: </w:t>
      </w:r>
    </w:p>
    <w:p w:rsidR="00000000" w:rsidDel="00000000" w:rsidP="00000000" w:rsidRDefault="00000000" w:rsidRPr="00000000" w14:paraId="00000147">
      <w:pPr>
        <w:numPr>
          <w:ilvl w:val="1"/>
          <w:numId w:val="11"/>
        </w:numPr>
        <w:pBdr>
          <w:top w:space="0" w:sz="0" w:val="nil"/>
          <w:left w:space="0" w:sz="0" w:val="nil"/>
          <w:bottom w:space="0" w:sz="0" w:val="nil"/>
          <w:right w:space="0" w:sz="0" w:val="nil"/>
          <w:between w:space="0" w:sz="0" w:val="nil"/>
        </w:pBdr>
        <w:spacing w:after="0" w:line="240" w:lineRule="auto"/>
        <w:ind w:left="108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BUSINESS – (Form 1040 Line 12) Attach Schedule C or C-EZ and Form 4562 Depreciation and Amortization </w:t>
      </w:r>
    </w:p>
    <w:p w:rsidR="00000000" w:rsidDel="00000000" w:rsidP="00000000" w:rsidRDefault="00000000" w:rsidRPr="00000000" w14:paraId="00000148">
      <w:pPr>
        <w:numPr>
          <w:ilvl w:val="1"/>
          <w:numId w:val="11"/>
        </w:numPr>
        <w:pBdr>
          <w:top w:space="0" w:sz="0" w:val="nil"/>
          <w:left w:space="0" w:sz="0" w:val="nil"/>
          <w:bottom w:space="0" w:sz="0" w:val="nil"/>
          <w:right w:space="0" w:sz="0" w:val="nil"/>
          <w:between w:space="0" w:sz="0" w:val="nil"/>
        </w:pBdr>
        <w:spacing w:after="0" w:line="240" w:lineRule="auto"/>
        <w:ind w:left="108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FARM – (Form 1040 Line 18) Attach Schedule F and Form 4562 Depreciation and Amortization </w:t>
      </w:r>
    </w:p>
    <w:p w:rsidR="00000000" w:rsidDel="00000000" w:rsidP="00000000" w:rsidRDefault="00000000" w:rsidRPr="00000000" w14:paraId="00000149">
      <w:pPr>
        <w:numPr>
          <w:ilvl w:val="1"/>
          <w:numId w:val="11"/>
        </w:numPr>
        <w:pBdr>
          <w:top w:space="0" w:sz="0" w:val="nil"/>
          <w:left w:space="0" w:sz="0" w:val="nil"/>
          <w:bottom w:space="0" w:sz="0" w:val="nil"/>
          <w:right w:space="0" w:sz="0" w:val="nil"/>
          <w:between w:space="0" w:sz="0" w:val="nil"/>
        </w:pBdr>
        <w:spacing w:after="0" w:line="240" w:lineRule="auto"/>
        <w:ind w:left="108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RENTAL PROPERTY – (Form 1040 Line 17) Attach Schedule E (page 1) </w:t>
      </w:r>
    </w:p>
    <w:p w:rsidR="00000000" w:rsidDel="00000000" w:rsidP="00000000" w:rsidRDefault="00000000" w:rsidRPr="00000000" w14:paraId="0000014A">
      <w:pPr>
        <w:numPr>
          <w:ilvl w:val="1"/>
          <w:numId w:val="11"/>
        </w:numPr>
        <w:pBdr>
          <w:top w:space="0" w:sz="0" w:val="nil"/>
          <w:left w:space="0" w:sz="0" w:val="nil"/>
          <w:bottom w:space="0" w:sz="0" w:val="nil"/>
          <w:right w:space="0" w:sz="0" w:val="nil"/>
          <w:between w:space="0" w:sz="0" w:val="nil"/>
        </w:pBdr>
        <w:spacing w:after="0" w:line="240" w:lineRule="auto"/>
        <w:ind w:left="108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S-CORPORATION – (Form 1040 Line 17) Attach Schedule E (page 2), Form 1120S (4 pages), Schedule K-1 and Form 8825 </w:t>
      </w:r>
    </w:p>
    <w:p w:rsidR="00000000" w:rsidDel="00000000" w:rsidP="00000000" w:rsidRDefault="00000000" w:rsidRPr="00000000" w14:paraId="0000014B">
      <w:pPr>
        <w:numPr>
          <w:ilvl w:val="1"/>
          <w:numId w:val="11"/>
        </w:numPr>
        <w:pBdr>
          <w:top w:space="0" w:sz="0" w:val="nil"/>
          <w:left w:space="0" w:sz="0" w:val="nil"/>
          <w:bottom w:space="0" w:sz="0" w:val="nil"/>
          <w:right w:space="0" w:sz="0" w:val="nil"/>
          <w:between w:space="0" w:sz="0" w:val="nil"/>
        </w:pBdr>
        <w:spacing w:after="0" w:line="240" w:lineRule="auto"/>
        <w:ind w:left="108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PARTNERSHIP – (Form 1040 Line 17) Attach Schedule E (page 2), Form 1065 (5 pages), Schedule K-1 and Form 8825 </w:t>
      </w:r>
    </w:p>
    <w:p w:rsidR="00000000" w:rsidDel="00000000" w:rsidP="00000000" w:rsidRDefault="00000000" w:rsidRPr="00000000" w14:paraId="0000014C">
      <w:pPr>
        <w:numPr>
          <w:ilvl w:val="1"/>
          <w:numId w:val="11"/>
        </w:numPr>
        <w:pBdr>
          <w:top w:space="0" w:sz="0" w:val="nil"/>
          <w:left w:space="0" w:sz="0" w:val="nil"/>
          <w:bottom w:space="0" w:sz="0" w:val="nil"/>
          <w:right w:space="0" w:sz="0" w:val="nil"/>
          <w:between w:space="0" w:sz="0" w:val="nil"/>
        </w:pBdr>
        <w:spacing w:after="0" w:line="240" w:lineRule="auto"/>
        <w:ind w:left="108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ESTATES AND TRUSTS – (Form 1040 Line 17) Attach Schedule E (page 2), Form 1041 and Schedule K-1 </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4E">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If you do not file income taxes and are unable to furnish a tax return or other tax schedules, you must provide copies of supporting documentation for Taxable Income, such as a letter from your employer. </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Copies of all supporting documentation for household Non-Taxable Income (see page 10).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52">
      <w:pPr>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Families must provide some form of documentation for any income they report. </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153">
      <w:pPr>
        <w:jc w:val="center"/>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154">
      <w:pPr>
        <w:jc w:val="center"/>
        <w:rPr>
          <w:rFonts w:ascii="Montserrat" w:cs="Montserrat" w:eastAsia="Montserrat" w:hAnsi="Montserrat"/>
          <w:b w:val="1"/>
          <w:sz w:val="24"/>
          <w:szCs w:val="24"/>
        </w:rPr>
      </w:pPr>
      <w:r w:rsidDel="00000000" w:rsidR="00000000" w:rsidRPr="00000000">
        <w:rPr>
          <w:rFonts w:ascii="Montserrat" w:cs="Montserrat" w:eastAsia="Montserrat" w:hAnsi="Montserrat"/>
          <w:color w:val="797b7d"/>
          <w:sz w:val="36"/>
          <w:szCs w:val="36"/>
          <w:rtl w:val="0"/>
        </w:rPr>
        <w:t xml:space="preserve">FACTS GRANT &amp; AID:</w:t>
      </w:r>
      <w:r w:rsidDel="00000000" w:rsidR="00000000" w:rsidRPr="00000000">
        <w:rPr>
          <w:rtl w:val="0"/>
        </w:rPr>
      </w:r>
    </w:p>
    <w:p w:rsidR="00000000" w:rsidDel="00000000" w:rsidP="00000000" w:rsidRDefault="00000000" w:rsidRPr="00000000" w14:paraId="00000155">
      <w:pPr>
        <w:jc w:val="center"/>
        <w:rPr>
          <w:rFonts w:ascii="Montserrat" w:cs="Montserrat" w:eastAsia="Montserrat" w:hAnsi="Montserrat"/>
          <w:b w:val="1"/>
          <w:sz w:val="24"/>
          <w:szCs w:val="24"/>
        </w:rPr>
      </w:pPr>
      <w:r w:rsidDel="00000000" w:rsidR="00000000" w:rsidRPr="00000000">
        <w:rPr>
          <w:rFonts w:ascii="Montserrat" w:cs="Montserrat" w:eastAsia="Montserrat" w:hAnsi="Montserrat"/>
          <w:color w:val="797b7d"/>
          <w:sz w:val="36"/>
          <w:szCs w:val="36"/>
          <w:rtl w:val="0"/>
        </w:rPr>
        <w:t xml:space="preserve">NON-TAXABLE INCOME DOCUMENTATION</w:t>
      </w:r>
      <w:r w:rsidDel="00000000" w:rsidR="00000000" w:rsidRPr="00000000">
        <w:rPr>
          <w:rtl w:val="0"/>
        </w:rPr>
      </w:r>
    </w:p>
    <w:p w:rsidR="00000000" w:rsidDel="00000000" w:rsidP="00000000" w:rsidRDefault="00000000" w:rsidRPr="00000000" w14:paraId="00000156">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Families must provide supporting documentation for any income listed the “Non-Taxable Income” section of the FACTS application. Examples include:</w:t>
      </w:r>
    </w:p>
    <w:p w:rsidR="00000000" w:rsidDel="00000000" w:rsidP="00000000" w:rsidRDefault="00000000" w:rsidRPr="00000000" w14:paraId="00000157">
      <w:pPr>
        <w:spacing w:after="0" w:lineRule="auto"/>
        <w:rPr/>
      </w:pPr>
      <w:r w:rsidDel="00000000" w:rsidR="00000000" w:rsidRPr="00000000">
        <w:rPr>
          <w:rtl w:val="0"/>
        </w:rPr>
      </w:r>
    </w:p>
    <w:p w:rsidR="00000000" w:rsidDel="00000000" w:rsidP="00000000" w:rsidRDefault="00000000" w:rsidRPr="00000000" w14:paraId="00000158">
      <w:pPr>
        <w:spacing w:after="0" w:lineRule="auto"/>
        <w:ind w:firstLine="720"/>
        <w:rPr/>
      </w:pPr>
      <w:r w:rsidDel="00000000" w:rsidR="00000000" w:rsidRPr="00000000">
        <w:rPr>
          <w:rFonts w:ascii="Montserrat" w:cs="Montserrat" w:eastAsia="Montserrat" w:hAnsi="Montserrat"/>
          <w:rtl w:val="0"/>
        </w:rPr>
        <w:t xml:space="preserve">CHILD</w:t>
      </w:r>
      <w:r w:rsidDel="00000000" w:rsidR="00000000" w:rsidRPr="00000000">
        <w:rPr>
          <w:rtl w:val="0"/>
        </w:rPr>
        <w:t xml:space="preserve"> </w:t>
      </w:r>
      <w:r w:rsidDel="00000000" w:rsidR="00000000" w:rsidRPr="00000000">
        <w:rPr>
          <w:rFonts w:ascii="Montserrat" w:cs="Montserrat" w:eastAsia="Montserrat" w:hAnsi="Montserrat"/>
          <w:rtl w:val="0"/>
        </w:rPr>
        <w:t xml:space="preserve">SUPPORT</w:t>
      </w:r>
      <w:r w:rsidDel="00000000" w:rsidR="00000000" w:rsidRPr="00000000">
        <w:rPr>
          <w:rtl w:val="0"/>
        </w:rPr>
      </w:r>
    </w:p>
    <w:p w:rsidR="00000000" w:rsidDel="00000000" w:rsidP="00000000" w:rsidRDefault="00000000" w:rsidRPr="00000000" w14:paraId="00000159">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Divorce decree showing amount</w:t>
      </w:r>
    </w:p>
    <w:p w:rsidR="00000000" w:rsidDel="00000000" w:rsidP="00000000" w:rsidRDefault="00000000" w:rsidRPr="00000000" w14:paraId="0000015A">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Court order showing amount</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SOCIAL SECURITY BENEFITS </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Rule="auto"/>
        <w:ind w:left="720" w:firstLine="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Social Security benefits received that were not taxed, such as SSI</w:t>
      </w:r>
    </w:p>
    <w:p w:rsidR="00000000" w:rsidDel="00000000" w:rsidP="00000000" w:rsidRDefault="00000000" w:rsidRPr="00000000" w14:paraId="0000015E">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SSI benefits statement</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TEMPORARY ASSISTANCE FOR NEEDY FAMILIES (TANIF) </w:t>
      </w:r>
    </w:p>
    <w:p w:rsidR="00000000" w:rsidDel="00000000" w:rsidP="00000000" w:rsidRDefault="00000000" w:rsidRPr="00000000" w14:paraId="00000161">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TANIF statement</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WELFARE OR AID FOR FAMILIES WITH DEPENDENT CHILDREN (AFDC/ADC)</w:t>
      </w:r>
    </w:p>
    <w:p w:rsidR="00000000" w:rsidDel="00000000" w:rsidP="00000000" w:rsidRDefault="00000000" w:rsidRPr="00000000" w14:paraId="00000164">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Statement of benefits</w:t>
      </w:r>
    </w:p>
    <w:p w:rsidR="00000000" w:rsidDel="00000000" w:rsidP="00000000" w:rsidRDefault="00000000" w:rsidRPr="00000000" w14:paraId="00000165">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Claim form</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FOOD STAMPS (SNAP)</w:t>
      </w:r>
    </w:p>
    <w:p w:rsidR="00000000" w:rsidDel="00000000" w:rsidP="00000000" w:rsidRDefault="00000000" w:rsidRPr="00000000" w14:paraId="00000168">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Food Stamps Statement </w:t>
      </w:r>
    </w:p>
    <w:p w:rsidR="00000000" w:rsidDel="00000000" w:rsidP="00000000" w:rsidRDefault="00000000" w:rsidRPr="00000000" w14:paraId="00000169">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Letter indicating amount received</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WORKER’S COMPENSATION </w:t>
      </w:r>
    </w:p>
    <w:p w:rsidR="00000000" w:rsidDel="00000000" w:rsidP="00000000" w:rsidRDefault="00000000" w:rsidRPr="00000000" w14:paraId="0000016C">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Copy of the approved claim</w:t>
      </w:r>
    </w:p>
    <w:p w:rsidR="00000000" w:rsidDel="00000000" w:rsidP="00000000" w:rsidRDefault="00000000" w:rsidRPr="00000000" w14:paraId="0000016D">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Statement of benefits received</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CLERGY/PASTORAL/MILITARY HOUSING ALLOWANCE</w:t>
      </w:r>
    </w:p>
    <w:p w:rsidR="00000000" w:rsidDel="00000000" w:rsidP="00000000" w:rsidRDefault="00000000" w:rsidRPr="00000000" w14:paraId="00000170">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Copy of allowance check</w:t>
      </w:r>
    </w:p>
    <w:p w:rsidR="00000000" w:rsidDel="00000000" w:rsidP="00000000" w:rsidRDefault="00000000" w:rsidRPr="00000000" w14:paraId="00000171">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Letter detailing benefits</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TUITION SUPPORT FROM FAMILY/FRIENDS</w:t>
      </w:r>
    </w:p>
    <w:p w:rsidR="00000000" w:rsidDel="00000000" w:rsidP="00000000" w:rsidRDefault="00000000" w:rsidRPr="00000000" w14:paraId="00000174">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Letter from supporter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OTHER NON-TAXABLE INCOME</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If a family receives wages that do not appear on a W2 and that they do not claim, they should be added to this section of the application. </w:t>
      </w:r>
    </w:p>
    <w:p w:rsidR="00000000" w:rsidDel="00000000" w:rsidP="00000000" w:rsidRDefault="00000000" w:rsidRPr="00000000" w14:paraId="00000178">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Letter from employer</w:t>
      </w:r>
    </w:p>
    <w:p w:rsidR="00000000" w:rsidDel="00000000" w:rsidP="00000000" w:rsidRDefault="00000000" w:rsidRPr="00000000" w14:paraId="00000179">
      <w:pPr>
        <w:numPr>
          <w:ilvl w:val="1"/>
          <w:numId w:val="17"/>
        </w:numPr>
        <w:pBdr>
          <w:top w:space="0" w:sz="0" w:val="nil"/>
          <w:left w:space="0" w:sz="0" w:val="nil"/>
          <w:bottom w:space="0" w:sz="0" w:val="nil"/>
          <w:right w:space="0" w:sz="0" w:val="nil"/>
          <w:between w:space="0" w:sz="0" w:val="nil"/>
        </w:pBdr>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Check stub(s)</w:t>
      </w:r>
    </w:p>
    <w:p w:rsidR="00000000" w:rsidDel="00000000" w:rsidP="00000000" w:rsidRDefault="00000000" w:rsidRPr="00000000" w14:paraId="0000017A">
      <w:pPr>
        <w:rPr>
          <w:rFonts w:ascii="Montserrat" w:cs="Montserrat" w:eastAsia="Montserrat" w:hAnsi="Montserrat"/>
          <w:color w:val="797b7d"/>
          <w:sz w:val="36"/>
          <w:szCs w:val="36"/>
        </w:rPr>
      </w:pPr>
      <w:r w:rsidDel="00000000" w:rsidR="00000000" w:rsidRPr="00000000">
        <w:rPr>
          <w:rFonts w:ascii="Montserrat" w:cs="Montserrat" w:eastAsia="Montserrat" w:hAnsi="Montserrat"/>
          <w:rtl w:val="0"/>
        </w:rPr>
        <w:t xml:space="preserve">A bank statement or a signed statement from the applicant will also be sufficient.  </w:t>
      </w:r>
      <w:r w:rsidDel="00000000" w:rsidR="00000000" w:rsidRPr="00000000">
        <w:rPr>
          <w:rtl w:val="0"/>
        </w:rPr>
      </w:r>
    </w:p>
    <w:p w:rsidR="00000000" w:rsidDel="00000000" w:rsidP="00000000" w:rsidRDefault="00000000" w:rsidRPr="00000000" w14:paraId="0000017B">
      <w:pPr>
        <w:jc w:val="center"/>
        <w:rPr>
          <w:rFonts w:ascii="Montserrat" w:cs="Montserrat" w:eastAsia="Montserrat" w:hAnsi="Montserrat"/>
        </w:rPr>
      </w:pPr>
      <w:r w:rsidDel="00000000" w:rsidR="00000000" w:rsidRPr="00000000">
        <w:rPr>
          <w:rFonts w:ascii="Montserrat" w:cs="Montserrat" w:eastAsia="Montserrat" w:hAnsi="Montserrat"/>
          <w:color w:val="797b7d"/>
          <w:sz w:val="36"/>
          <w:szCs w:val="36"/>
          <w:rtl w:val="0"/>
        </w:rPr>
        <w:t xml:space="preserve">FACTS GRANT &amp; AID:</w:t>
      </w:r>
      <w:r w:rsidDel="00000000" w:rsidR="00000000" w:rsidRPr="00000000">
        <w:rPr>
          <w:rtl w:val="0"/>
        </w:rPr>
      </w:r>
    </w:p>
    <w:p w:rsidR="00000000" w:rsidDel="00000000" w:rsidP="00000000" w:rsidRDefault="00000000" w:rsidRPr="00000000" w14:paraId="0000017C">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REVIEWING APPLICATIONS</w:t>
      </w:r>
    </w:p>
    <w:p w:rsidR="00000000" w:rsidDel="00000000" w:rsidP="00000000" w:rsidRDefault="00000000" w:rsidRPr="00000000" w14:paraId="0000017D">
      <w:pPr>
        <w:spacing w:after="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7E">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APPLICATION STATUS</w:t>
      </w:r>
    </w:p>
    <w:p w:rsidR="00000000" w:rsidDel="00000000" w:rsidP="00000000" w:rsidRDefault="00000000" w:rsidRPr="00000000" w14:paraId="0000017F">
      <w:pPr>
        <w:rPr>
          <w:rFonts w:ascii="Montserrat" w:cs="Montserrat" w:eastAsia="Montserrat" w:hAnsi="Montserrat"/>
        </w:rPr>
      </w:pPr>
      <w:r w:rsidDel="00000000" w:rsidR="00000000" w:rsidRPr="00000000">
        <w:rPr>
          <w:rFonts w:ascii="Montserrat" w:cs="Montserrat" w:eastAsia="Montserrat" w:hAnsi="Montserrat"/>
          <w:rtl w:val="0"/>
        </w:rPr>
        <w:t xml:space="preserve">In the Application Dashboard, applications will be in one of three statuses:</w:t>
      </w:r>
    </w:p>
    <w:p w:rsidR="00000000" w:rsidDel="00000000" w:rsidP="00000000" w:rsidRDefault="00000000" w:rsidRPr="00000000" w14:paraId="00000180">
      <w:pPr>
        <w:numPr>
          <w:ilvl w:val="0"/>
          <w:numId w:val="1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VER- application &amp; tax documents have been submitted. </w:t>
      </w:r>
      <w:sdt>
        <w:sdtPr>
          <w:tag w:val="goog_rdk_1"/>
        </w:sdtPr>
        <w:sdtContent>
          <w:r w:rsidDel="00000000" w:rsidR="00000000" w:rsidRPr="00000000">
            <w:rPr>
              <w:rFonts w:ascii="Montserrat" w:cs="Montserrat" w:eastAsia="Montserrat" w:hAnsi="Montserrat"/>
              <w:rtl w:val="0"/>
              <w:rPrChange w:author="brigid compton" w:id="0" w:date="2022-10-10T14:43:53Z">
                <w:rPr>
                  <w:rFonts w:ascii="Montserrat" w:cs="Montserrat" w:eastAsia="Montserrat" w:hAnsi="Montserrat"/>
                </w:rPr>
              </w:rPrChange>
            </w:rPr>
            <w:t xml:space="preserve">Applicant is</w:t>
          </w:r>
        </w:sdtContent>
      </w:sdt>
      <w:r w:rsidDel="00000000" w:rsidR="00000000" w:rsidRPr="00000000">
        <w:rPr>
          <w:rFonts w:ascii="Montserrat" w:cs="Montserrat" w:eastAsia="Montserrat" w:hAnsi="Montserrat"/>
          <w:color w:val="000000"/>
          <w:rtl w:val="0"/>
        </w:rPr>
        <w:t xml:space="preserve"> eligible.</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82">
      <w:pPr>
        <w:numPr>
          <w:ilvl w:val="0"/>
          <w:numId w:val="1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DNF- applicant does not file taxes. HALO requires that families who do not file taxes still list their income and submit supporting documents. Check the “DNF VER” field to confirm that HALO has received these documents. </w:t>
      </w:r>
    </w:p>
    <w:p w:rsidR="00000000" w:rsidDel="00000000" w:rsidP="00000000" w:rsidRDefault="00000000" w:rsidRPr="00000000" w14:paraId="00000183">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4">
      <w:pPr>
        <w:numPr>
          <w:ilvl w:val="0"/>
          <w:numId w:val="1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SBM- application has been submitted, </w:t>
      </w:r>
      <w:r w:rsidDel="00000000" w:rsidR="00000000" w:rsidRPr="00000000">
        <w:rPr>
          <w:rFonts w:ascii="Montserrat" w:cs="Montserrat" w:eastAsia="Montserrat" w:hAnsi="Montserrat"/>
          <w:rtl w:val="0"/>
        </w:rPr>
        <w:t xml:space="preserve">but the applicant</w:t>
      </w:r>
      <w:r w:rsidDel="00000000" w:rsidR="00000000" w:rsidRPr="00000000">
        <w:rPr>
          <w:rFonts w:ascii="Montserrat" w:cs="Montserrat" w:eastAsia="Montserrat" w:hAnsi="Montserrat"/>
          <w:color w:val="000000"/>
          <w:rtl w:val="0"/>
        </w:rPr>
        <w:t xml:space="preserve"> has not submitted all of their tax documents or any supporting documents in lieu of tax documents. Application is incomplete. Applicant is ineligible.</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87">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INCOMPLETE APPLICATIONS</w:t>
      </w:r>
    </w:p>
    <w:p w:rsidR="00000000" w:rsidDel="00000000" w:rsidP="00000000" w:rsidRDefault="00000000" w:rsidRPr="00000000" w14:paraId="00000188">
      <w:pPr>
        <w:rPr>
          <w:rFonts w:ascii="Montserrat" w:cs="Montserrat" w:eastAsia="Montserrat" w:hAnsi="Montserrat"/>
        </w:rPr>
      </w:pPr>
      <w:r w:rsidDel="00000000" w:rsidR="00000000" w:rsidRPr="00000000">
        <w:rPr>
          <w:rFonts w:ascii="Montserrat" w:cs="Montserrat" w:eastAsia="Montserrat" w:hAnsi="Montserrat"/>
          <w:rtl w:val="0"/>
        </w:rPr>
        <w:t xml:space="preserve">Applications are usually incomplete because they’re missing a supporting document. </w:t>
      </w:r>
    </w:p>
    <w:p w:rsidR="00000000" w:rsidDel="00000000" w:rsidP="00000000" w:rsidRDefault="00000000" w:rsidRPr="00000000" w14:paraId="00000189">
      <w:pPr>
        <w:numPr>
          <w:ilvl w:val="0"/>
          <w:numId w:val="23"/>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Be sure the applicant correctly answered all questions about taxable &amp; non-taxable income (i.e. if they don’t receive a W2, be sure they responded “no” to the question that asks whether the applicant received a W2)</w:t>
      </w:r>
    </w:p>
    <w:p w:rsidR="00000000" w:rsidDel="00000000" w:rsidP="00000000" w:rsidRDefault="00000000" w:rsidRPr="00000000" w14:paraId="0000018A">
      <w:pPr>
        <w:numPr>
          <w:ilvl w:val="0"/>
          <w:numId w:val="23"/>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If an application status is DNF, be sure the applicant still provided proof of income. Check the “Comments” for a note from HALO regarding any missing documents. </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8D">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APPLICANT &amp; STUDENT REPORTS</w:t>
      </w:r>
    </w:p>
    <w:p w:rsidR="00000000" w:rsidDel="00000000" w:rsidP="00000000" w:rsidRDefault="00000000" w:rsidRPr="00000000" w14:paraId="0000018E">
      <w:pPr>
        <w:rPr>
          <w:rFonts w:ascii="Montserrat" w:cs="Montserrat" w:eastAsia="Montserrat" w:hAnsi="Montserrat"/>
        </w:rPr>
      </w:pPr>
      <w:r w:rsidDel="00000000" w:rsidR="00000000" w:rsidRPr="00000000">
        <w:rPr>
          <w:rFonts w:ascii="Montserrat" w:cs="Montserrat" w:eastAsia="Montserrat" w:hAnsi="Montserrat"/>
          <w:rtl w:val="0"/>
        </w:rPr>
        <w:t xml:space="preserve">Use the standard reports or create your own, filter for certain dates or statuses, and print/view reports in excel. </w:t>
      </w:r>
    </w:p>
    <w:p w:rsidR="00000000" w:rsidDel="00000000" w:rsidP="00000000" w:rsidRDefault="00000000" w:rsidRPr="00000000" w14:paraId="0000018F">
      <w:pPr>
        <w:rPr>
          <w:rFonts w:ascii="Montserrat" w:cs="Montserrat" w:eastAsia="Montserrat" w:hAnsi="Montserrat"/>
        </w:rPr>
      </w:pPr>
      <w:r w:rsidDel="00000000" w:rsidR="00000000" w:rsidRPr="00000000">
        <w:rPr>
          <w:rFonts w:ascii="Montserrat" w:cs="Montserrat" w:eastAsia="Montserrat" w:hAnsi="Montserrat"/>
          <w:rtl w:val="0"/>
        </w:rPr>
        <w:t xml:space="preserve">In the Applications Dashboard, use the dropdown menu titled “Current Report” to navigate. </w:t>
      </w:r>
    </w:p>
    <w:p w:rsidR="00000000" w:rsidDel="00000000" w:rsidP="00000000" w:rsidRDefault="00000000" w:rsidRPr="00000000" w14:paraId="0000019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91">
      <w:pPr>
        <w:tabs>
          <w:tab w:val="left" w:pos="1980"/>
        </w:tabs>
        <w:spacing w:after="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Visit </w:t>
      </w:r>
      <w:hyperlink r:id="rId20">
        <w:r w:rsidDel="00000000" w:rsidR="00000000" w:rsidRPr="00000000">
          <w:rPr>
            <w:rFonts w:ascii="Montserrat" w:cs="Montserrat" w:eastAsia="Montserrat" w:hAnsi="Montserrat"/>
            <w:color w:val="0563c1"/>
            <w:u w:val="single"/>
            <w:rtl w:val="0"/>
          </w:rPr>
          <w:t xml:space="preserve">www.resources.factsmgt.com</w:t>
        </w:r>
      </w:hyperlink>
      <w:r w:rsidDel="00000000" w:rsidR="00000000" w:rsidRPr="00000000">
        <w:rPr>
          <w:rFonts w:ascii="Montserrat" w:cs="Montserrat" w:eastAsia="Montserrat" w:hAnsi="Montserrat"/>
          <w:rtl w:val="0"/>
        </w:rPr>
        <w:t xml:space="preserve"> and click “Grant &amp; Aid” for more support. </w:t>
      </w:r>
    </w:p>
    <w:p w:rsidR="00000000" w:rsidDel="00000000" w:rsidP="00000000" w:rsidRDefault="00000000" w:rsidRPr="00000000" w14:paraId="00000192">
      <w:pPr>
        <w:tabs>
          <w:tab w:val="left" w:pos="1980"/>
        </w:tabs>
        <w:spacing w:after="0" w:lineRule="auto"/>
        <w:jc w:val="center"/>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193">
      <w:pPr>
        <w:tabs>
          <w:tab w:val="left" w:pos="1980"/>
        </w:tabs>
        <w:spacing w:after="0" w:lineRule="auto"/>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194">
      <w:pPr>
        <w:tabs>
          <w:tab w:val="left" w:pos="1980"/>
        </w:tabs>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FACTS GRANT &amp; AID:</w:t>
      </w:r>
    </w:p>
    <w:p w:rsidR="00000000" w:rsidDel="00000000" w:rsidP="00000000" w:rsidRDefault="00000000" w:rsidRPr="00000000" w14:paraId="00000195">
      <w:pPr>
        <w:tabs>
          <w:tab w:val="left" w:pos="1980"/>
        </w:tabs>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SUBMITTING TUITION RATES</w:t>
      </w:r>
    </w:p>
    <w:p w:rsidR="00000000" w:rsidDel="00000000" w:rsidP="00000000" w:rsidRDefault="00000000" w:rsidRPr="00000000" w14:paraId="00000196">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97">
      <w:pPr>
        <w:rPr>
          <w:rFonts w:ascii="Montserrat" w:cs="Montserrat" w:eastAsia="Montserrat" w:hAnsi="Montserrat"/>
        </w:rPr>
      </w:pPr>
      <w:r w:rsidDel="00000000" w:rsidR="00000000" w:rsidRPr="00000000">
        <w:rPr>
          <w:rFonts w:ascii="Montserrat" w:cs="Montserrat" w:eastAsia="Montserrat" w:hAnsi="Montserrat"/>
          <w:rtl w:val="0"/>
        </w:rPr>
        <w:t xml:space="preserve">Tuition assistance is awarded based on the family’s total tuition cost. </w:t>
      </w:r>
      <w:r w:rsidDel="00000000" w:rsidR="00000000" w:rsidRPr="00000000">
        <w:rPr>
          <w:rFonts w:ascii="Montserrat" w:cs="Montserrat" w:eastAsia="Montserrat" w:hAnsi="Montserrat"/>
          <w:b w:val="1"/>
          <w:rtl w:val="0"/>
        </w:rPr>
        <w:t xml:space="preserve">No aid can be awarded until the school submits their 2023-2024 Tuition Rates to FACTS. </w:t>
      </w:r>
      <w:r w:rsidDel="00000000" w:rsidR="00000000" w:rsidRPr="00000000">
        <w:rPr>
          <w:rFonts w:ascii="Montserrat" w:cs="Montserrat" w:eastAsia="Montserrat" w:hAnsi="Montserrat"/>
          <w:rtl w:val="0"/>
        </w:rPr>
        <w:t xml:space="preserve">There are two steps to this process:</w:t>
      </w:r>
    </w:p>
    <w:p w:rsidR="00000000" w:rsidDel="00000000" w:rsidP="00000000" w:rsidRDefault="00000000" w:rsidRPr="00000000" w14:paraId="00000198">
      <w:pPr>
        <w:numPr>
          <w:ilvl w:val="0"/>
          <w:numId w:val="13"/>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By January 17, </w:t>
      </w:r>
      <w:r w:rsidDel="00000000" w:rsidR="00000000" w:rsidRPr="00000000">
        <w:rPr>
          <w:rFonts w:ascii="Montserrat" w:cs="Montserrat" w:eastAsia="Montserrat" w:hAnsi="Montserrat"/>
          <w:rtl w:val="0"/>
        </w:rPr>
        <w:t xml:space="preserve">2023</w:t>
      </w:r>
      <w:r w:rsidDel="00000000" w:rsidR="00000000" w:rsidRPr="00000000">
        <w:rPr>
          <w:rFonts w:ascii="Montserrat" w:cs="Montserrat" w:eastAsia="Montserrat" w:hAnsi="Montserrat"/>
          <w:color w:val="000000"/>
          <w:rtl w:val="0"/>
        </w:rPr>
        <w:t xml:space="preserve">, email your </w:t>
      </w:r>
      <w:r w:rsidDel="00000000" w:rsidR="00000000" w:rsidRPr="00000000">
        <w:rPr>
          <w:rFonts w:ascii="Montserrat" w:cs="Montserrat" w:eastAsia="Montserrat" w:hAnsi="Montserrat"/>
          <w:rtl w:val="0"/>
        </w:rPr>
        <w:t xml:space="preserve">2023</w:t>
      </w:r>
      <w:r w:rsidDel="00000000" w:rsidR="00000000" w:rsidRPr="00000000">
        <w:rPr>
          <w:rFonts w:ascii="Montserrat" w:cs="Montserrat" w:eastAsia="Montserrat" w:hAnsi="Montserrat"/>
          <w:color w:val="000000"/>
          <w:rtl w:val="0"/>
        </w:rPr>
        <w:t xml:space="preserve">-</w:t>
      </w:r>
      <w:r w:rsidDel="00000000" w:rsidR="00000000" w:rsidRPr="00000000">
        <w:rPr>
          <w:rFonts w:ascii="Montserrat" w:cs="Montserrat" w:eastAsia="Montserrat" w:hAnsi="Montserrat"/>
          <w:rtl w:val="0"/>
        </w:rPr>
        <w:t xml:space="preserve">2024</w:t>
      </w:r>
      <w:r w:rsidDel="00000000" w:rsidR="00000000" w:rsidRPr="00000000">
        <w:rPr>
          <w:rFonts w:ascii="Montserrat" w:cs="Montserrat" w:eastAsia="Montserrat" w:hAnsi="Montserrat"/>
          <w:color w:val="000000"/>
          <w:rtl w:val="0"/>
        </w:rPr>
        <w:t xml:space="preserve"> Tuition Rates to your FACTS rep. Include any non-parishioner or multi-family rate schedules.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9A">
      <w:pPr>
        <w:numPr>
          <w:ilvl w:val="0"/>
          <w:numId w:val="13"/>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After the rates have been uploaded, open the HALO Student Verification Report (or any report with Student Tuition Schedule or Student Tuition).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ind w:left="720"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Review the Tuition Schedule assigned to each student. To make changes, click the Open Column drop down and select “Student Tuition.” Then, you can edit multiple students at once.  </w:t>
      </w:r>
    </w:p>
    <w:p w:rsidR="00000000" w:rsidDel="00000000" w:rsidP="00000000" w:rsidRDefault="00000000" w:rsidRPr="00000000" w14:paraId="0000019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-259713</wp:posOffset>
            </wp:positionH>
            <wp:positionV relativeFrom="paragraph">
              <wp:posOffset>58420</wp:posOffset>
            </wp:positionV>
            <wp:extent cx="6561472" cy="2286000"/>
            <wp:effectExtent b="0" l="0" r="0" t="0"/>
            <wp:wrapNone/>
            <wp:docPr id="41"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6561472" cy="2286000"/>
                    </a:xfrm>
                    <a:prstGeom prst="rect"/>
                    <a:ln/>
                  </pic:spPr>
                </pic:pic>
              </a:graphicData>
            </a:graphic>
          </wp:anchor>
        </w:drawing>
      </w:r>
    </w:p>
    <w:p w:rsidR="00000000" w:rsidDel="00000000" w:rsidP="00000000" w:rsidRDefault="00000000" w:rsidRPr="00000000" w14:paraId="0000019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680085</wp:posOffset>
            </wp:positionH>
            <wp:positionV relativeFrom="paragraph">
              <wp:posOffset>282575</wp:posOffset>
            </wp:positionV>
            <wp:extent cx="144780" cy="209550"/>
            <wp:effectExtent b="0" l="0" r="0" t="0"/>
            <wp:wrapNone/>
            <wp:docPr descr="Image result for cursor clipart" id="42" name="image12.png"/>
            <a:graphic>
              <a:graphicData uri="http://schemas.openxmlformats.org/drawingml/2006/picture">
                <pic:pic>
                  <pic:nvPicPr>
                    <pic:cNvPr descr="Image result for cursor clipart" id="0" name="image12.png"/>
                    <pic:cNvPicPr preferRelativeResize="0"/>
                  </pic:nvPicPr>
                  <pic:blipFill>
                    <a:blip r:embed="rId22"/>
                    <a:srcRect b="0" l="0" r="0" t="0"/>
                    <a:stretch>
                      <a:fillRect/>
                    </a:stretch>
                  </pic:blipFill>
                  <pic:spPr>
                    <a:xfrm>
                      <a:off x="0" y="0"/>
                      <a:ext cx="144780" cy="209550"/>
                    </a:xfrm>
                    <a:prstGeom prst="rect"/>
                    <a:ln/>
                  </pic:spPr>
                </pic:pic>
              </a:graphicData>
            </a:graphic>
          </wp:anchor>
        </w:drawing>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84458</wp:posOffset>
            </wp:positionH>
            <wp:positionV relativeFrom="paragraph">
              <wp:posOffset>99060</wp:posOffset>
            </wp:positionV>
            <wp:extent cx="5989320" cy="1984485"/>
            <wp:effectExtent b="0" l="0" r="0" t="0"/>
            <wp:wrapNone/>
            <wp:docPr id="43" name="image6.png"/>
            <a:graphic>
              <a:graphicData uri="http://schemas.openxmlformats.org/drawingml/2006/picture">
                <pic:pic>
                  <pic:nvPicPr>
                    <pic:cNvPr id="0" name="image6.png"/>
                    <pic:cNvPicPr preferRelativeResize="0"/>
                  </pic:nvPicPr>
                  <pic:blipFill>
                    <a:blip r:embed="rId23"/>
                    <a:srcRect b="21594" l="16922" r="18845" t="40569"/>
                    <a:stretch>
                      <a:fillRect/>
                    </a:stretch>
                  </pic:blipFill>
                  <pic:spPr>
                    <a:xfrm>
                      <a:off x="0" y="0"/>
                      <a:ext cx="5989320" cy="1984485"/>
                    </a:xfrm>
                    <a:prstGeom prst="rect"/>
                    <a:ln/>
                  </pic:spPr>
                </pic:pic>
              </a:graphicData>
            </a:graphic>
          </wp:anchor>
        </w:drawing>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spacing w:after="0" w:lineRule="auto"/>
        <w:rPr/>
      </w:pPr>
      <w:r w:rsidDel="00000000" w:rsidR="00000000" w:rsidRPr="00000000">
        <w:rPr>
          <w:rtl w:val="0"/>
        </w:rPr>
      </w:r>
    </w:p>
    <w:p w:rsidR="00000000" w:rsidDel="00000000" w:rsidP="00000000" w:rsidRDefault="00000000" w:rsidRPr="00000000" w14:paraId="000001AE">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FACTS GRANT &amp; AID:</w:t>
      </w:r>
    </w:p>
    <w:p w:rsidR="00000000" w:rsidDel="00000000" w:rsidP="00000000" w:rsidRDefault="00000000" w:rsidRPr="00000000" w14:paraId="000001AF">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STUDENT VERIFICATIONS</w:t>
      </w:r>
    </w:p>
    <w:p w:rsidR="00000000" w:rsidDel="00000000" w:rsidP="00000000" w:rsidRDefault="00000000" w:rsidRPr="00000000" w14:paraId="000001B0">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B1">
      <w:pPr>
        <w:rPr>
          <w:rFonts w:ascii="Montserrat" w:cs="Montserrat" w:eastAsia="Montserrat" w:hAnsi="Montserrat"/>
        </w:rPr>
      </w:pPr>
      <w:r w:rsidDel="00000000" w:rsidR="00000000" w:rsidRPr="00000000">
        <w:rPr>
          <w:rFonts w:ascii="Montserrat" w:cs="Montserrat" w:eastAsia="Montserrat" w:hAnsi="Montserrat"/>
          <w:rtl w:val="0"/>
        </w:rPr>
        <w:t xml:space="preserve">You will need to complete a verification four times each school year to confirm that students are enrolled in your school and that they accept their awards:</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Award Acceptance:</w:t>
      </w:r>
    </w:p>
    <w:p w:rsidR="00000000" w:rsidDel="00000000" w:rsidP="00000000" w:rsidRDefault="00000000" w:rsidRPr="00000000" w14:paraId="000001B3">
      <w:pPr>
        <w:numPr>
          <w:ilvl w:val="0"/>
          <w:numId w:val="4"/>
        </w:numPr>
        <w:pBdr>
          <w:top w:space="0" w:sz="0" w:val="nil"/>
          <w:left w:space="0" w:sz="0" w:val="nil"/>
          <w:bottom w:space="0" w:sz="0" w:val="nil"/>
          <w:right w:space="0" w:sz="0" w:val="nil"/>
          <w:between w:space="0" w:sz="0" w:val="nil"/>
        </w:pBdr>
        <w:spacing w:after="0" w:lineRule="auto"/>
        <w:ind w:left="63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Priority Round Awards: Verify that students awarded in the Priority Round for </w:t>
      </w:r>
      <w:r w:rsidDel="00000000" w:rsidR="00000000" w:rsidRPr="00000000">
        <w:rPr>
          <w:rFonts w:ascii="Montserrat" w:cs="Montserrat" w:eastAsia="Montserrat" w:hAnsi="Montserrat"/>
          <w:rtl w:val="0"/>
        </w:rPr>
        <w:t xml:space="preserve">2023</w:t>
      </w:r>
      <w:r w:rsidDel="00000000" w:rsidR="00000000" w:rsidRPr="00000000">
        <w:rPr>
          <w:rFonts w:ascii="Montserrat" w:cs="Montserrat" w:eastAsia="Montserrat" w:hAnsi="Montserrat"/>
          <w:color w:val="000000"/>
          <w:rtl w:val="0"/>
        </w:rPr>
        <w:t xml:space="preserve">-</w:t>
      </w:r>
      <w:r w:rsidDel="00000000" w:rsidR="00000000" w:rsidRPr="00000000">
        <w:rPr>
          <w:rFonts w:ascii="Montserrat" w:cs="Montserrat" w:eastAsia="Montserrat" w:hAnsi="Montserrat"/>
          <w:rtl w:val="0"/>
        </w:rPr>
        <w:t xml:space="preserve">2024</w:t>
      </w:r>
      <w:r w:rsidDel="00000000" w:rsidR="00000000" w:rsidRPr="00000000">
        <w:rPr>
          <w:rFonts w:ascii="Montserrat" w:cs="Montserrat" w:eastAsia="Montserrat" w:hAnsi="Montserrat"/>
          <w:color w:val="000000"/>
          <w:rtl w:val="0"/>
        </w:rPr>
        <w:t xml:space="preserve"> accept their awards by March </w:t>
      </w:r>
      <w:r w:rsidDel="00000000" w:rsidR="00000000" w:rsidRPr="00000000">
        <w:rPr>
          <w:rFonts w:ascii="Montserrat" w:cs="Montserrat" w:eastAsia="Montserrat" w:hAnsi="Montserrat"/>
          <w:rtl w:val="0"/>
        </w:rPr>
        <w:t xml:space="preserve">4</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rtl w:val="0"/>
        </w:rPr>
        <w:t xml:space="preserve">2023</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Rule="auto"/>
        <w:ind w:left="63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B5">
      <w:pPr>
        <w:numPr>
          <w:ilvl w:val="0"/>
          <w:numId w:val="4"/>
        </w:numPr>
        <w:pBdr>
          <w:top w:space="0" w:sz="0" w:val="nil"/>
          <w:left w:space="0" w:sz="0" w:val="nil"/>
          <w:bottom w:space="0" w:sz="0" w:val="nil"/>
          <w:right w:space="0" w:sz="0" w:val="nil"/>
          <w:between w:space="0" w:sz="0" w:val="nil"/>
        </w:pBdr>
        <w:ind w:left="63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Regular Round Awards: Verify that students awarded in the Regular Round for </w:t>
      </w:r>
      <w:r w:rsidDel="00000000" w:rsidR="00000000" w:rsidRPr="00000000">
        <w:rPr>
          <w:rFonts w:ascii="Montserrat" w:cs="Montserrat" w:eastAsia="Montserrat" w:hAnsi="Montserrat"/>
          <w:rtl w:val="0"/>
        </w:rPr>
        <w:t xml:space="preserve">2023</w:t>
      </w:r>
      <w:r w:rsidDel="00000000" w:rsidR="00000000" w:rsidRPr="00000000">
        <w:rPr>
          <w:rFonts w:ascii="Montserrat" w:cs="Montserrat" w:eastAsia="Montserrat" w:hAnsi="Montserrat"/>
          <w:color w:val="000000"/>
          <w:rtl w:val="0"/>
        </w:rPr>
        <w:t xml:space="preserve">-</w:t>
      </w:r>
      <w:r w:rsidDel="00000000" w:rsidR="00000000" w:rsidRPr="00000000">
        <w:rPr>
          <w:rFonts w:ascii="Montserrat" w:cs="Montserrat" w:eastAsia="Montserrat" w:hAnsi="Montserrat"/>
          <w:rtl w:val="0"/>
        </w:rPr>
        <w:t xml:space="preserve">2024</w:t>
      </w:r>
      <w:r w:rsidDel="00000000" w:rsidR="00000000" w:rsidRPr="00000000">
        <w:rPr>
          <w:rFonts w:ascii="Montserrat" w:cs="Montserrat" w:eastAsia="Montserrat" w:hAnsi="Montserrat"/>
          <w:color w:val="000000"/>
          <w:rtl w:val="0"/>
        </w:rPr>
        <w:t xml:space="preserve"> accept their awards by May 2</w:t>
      </w:r>
      <w:r w:rsidDel="00000000" w:rsidR="00000000" w:rsidRPr="00000000">
        <w:rPr>
          <w:rFonts w:ascii="Montserrat" w:cs="Montserrat" w:eastAsia="Montserrat" w:hAnsi="Montserrat"/>
          <w:rtl w:val="0"/>
        </w:rPr>
        <w:t xml:space="preserve">7</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rtl w:val="0"/>
        </w:rPr>
        <w:t xml:space="preserve">2023</w:t>
      </w:r>
      <w:r w:rsidDel="00000000" w:rsidR="00000000" w:rsidRPr="00000000">
        <w:rPr>
          <w:rtl w:val="0"/>
        </w:rPr>
      </w:r>
    </w:p>
    <w:p w:rsidR="00000000" w:rsidDel="00000000" w:rsidP="00000000" w:rsidRDefault="00000000" w:rsidRPr="00000000" w14:paraId="000001B6">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B7">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Student Enrollment Verification:</w:t>
      </w:r>
    </w:p>
    <w:p w:rsidR="00000000" w:rsidDel="00000000" w:rsidP="00000000" w:rsidRDefault="00000000" w:rsidRPr="00000000" w14:paraId="000001B8">
      <w:pPr>
        <w:numPr>
          <w:ilvl w:val="0"/>
          <w:numId w:val="4"/>
        </w:numPr>
        <w:pBdr>
          <w:top w:space="0" w:sz="0" w:val="nil"/>
          <w:left w:space="0" w:sz="0" w:val="nil"/>
          <w:bottom w:space="0" w:sz="0" w:val="nil"/>
          <w:right w:space="0" w:sz="0" w:val="nil"/>
          <w:between w:space="0" w:sz="0" w:val="nil"/>
        </w:pBdr>
        <w:spacing w:after="0" w:lineRule="auto"/>
        <w:ind w:left="63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Fall: Verify that students receiving </w:t>
      </w:r>
      <w:r w:rsidDel="00000000" w:rsidR="00000000" w:rsidRPr="00000000">
        <w:rPr>
          <w:rFonts w:ascii="Montserrat" w:cs="Montserrat" w:eastAsia="Montserrat" w:hAnsi="Montserrat"/>
          <w:rtl w:val="0"/>
        </w:rPr>
        <w:t xml:space="preserve">2023</w:t>
      </w:r>
      <w:r w:rsidDel="00000000" w:rsidR="00000000" w:rsidRPr="00000000">
        <w:rPr>
          <w:rFonts w:ascii="Montserrat" w:cs="Montserrat" w:eastAsia="Montserrat" w:hAnsi="Montserrat"/>
          <w:color w:val="000000"/>
          <w:rtl w:val="0"/>
        </w:rPr>
        <w:t xml:space="preserve">-</w:t>
      </w:r>
      <w:r w:rsidDel="00000000" w:rsidR="00000000" w:rsidRPr="00000000">
        <w:rPr>
          <w:rFonts w:ascii="Montserrat" w:cs="Montserrat" w:eastAsia="Montserrat" w:hAnsi="Montserrat"/>
          <w:rtl w:val="0"/>
        </w:rPr>
        <w:t xml:space="preserve">2024</w:t>
      </w:r>
      <w:r w:rsidDel="00000000" w:rsidR="00000000" w:rsidRPr="00000000">
        <w:rPr>
          <w:rFonts w:ascii="Montserrat" w:cs="Montserrat" w:eastAsia="Montserrat" w:hAnsi="Montserrat"/>
          <w:color w:val="000000"/>
          <w:rtl w:val="0"/>
        </w:rPr>
        <w:t xml:space="preserve"> awards are enrolled in the fall semester by August 31, </w:t>
      </w:r>
      <w:r w:rsidDel="00000000" w:rsidR="00000000" w:rsidRPr="00000000">
        <w:rPr>
          <w:rFonts w:ascii="Montserrat" w:cs="Montserrat" w:eastAsia="Montserrat" w:hAnsi="Montserrat"/>
          <w:rtl w:val="0"/>
        </w:rPr>
        <w:t xml:space="preserve">2023</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BA">
      <w:pPr>
        <w:numPr>
          <w:ilvl w:val="0"/>
          <w:numId w:val="4"/>
        </w:numPr>
        <w:pBdr>
          <w:top w:space="0" w:sz="0" w:val="nil"/>
          <w:left w:space="0" w:sz="0" w:val="nil"/>
          <w:bottom w:space="0" w:sz="0" w:val="nil"/>
          <w:right w:space="0" w:sz="0" w:val="nil"/>
          <w:between w:space="0" w:sz="0" w:val="nil"/>
        </w:pBdr>
        <w:spacing w:after="0" w:lineRule="auto"/>
        <w:ind w:left="63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Spring: Verify that students receiving </w:t>
      </w:r>
      <w:r w:rsidDel="00000000" w:rsidR="00000000" w:rsidRPr="00000000">
        <w:rPr>
          <w:rFonts w:ascii="Montserrat" w:cs="Montserrat" w:eastAsia="Montserrat" w:hAnsi="Montserrat"/>
          <w:rtl w:val="0"/>
        </w:rPr>
        <w:t xml:space="preserve">2023</w:t>
      </w:r>
      <w:r w:rsidDel="00000000" w:rsidR="00000000" w:rsidRPr="00000000">
        <w:rPr>
          <w:rFonts w:ascii="Montserrat" w:cs="Montserrat" w:eastAsia="Montserrat" w:hAnsi="Montserrat"/>
          <w:color w:val="000000"/>
          <w:rtl w:val="0"/>
        </w:rPr>
        <w:t xml:space="preserve">-</w:t>
      </w:r>
      <w:r w:rsidDel="00000000" w:rsidR="00000000" w:rsidRPr="00000000">
        <w:rPr>
          <w:rFonts w:ascii="Montserrat" w:cs="Montserrat" w:eastAsia="Montserrat" w:hAnsi="Montserrat"/>
          <w:rtl w:val="0"/>
        </w:rPr>
        <w:t xml:space="preserve">2024</w:t>
      </w:r>
      <w:r w:rsidDel="00000000" w:rsidR="00000000" w:rsidRPr="00000000">
        <w:rPr>
          <w:rFonts w:ascii="Montserrat" w:cs="Montserrat" w:eastAsia="Montserrat" w:hAnsi="Montserrat"/>
          <w:color w:val="000000"/>
          <w:rtl w:val="0"/>
        </w:rPr>
        <w:t xml:space="preserve"> awards are enrolled in the fall semester by January 14, </w:t>
      </w:r>
      <w:r w:rsidDel="00000000" w:rsidR="00000000" w:rsidRPr="00000000">
        <w:rPr>
          <w:rFonts w:ascii="Montserrat" w:cs="Montserrat" w:eastAsia="Montserrat" w:hAnsi="Montserrat"/>
          <w:rtl w:val="0"/>
        </w:rPr>
        <w:t xml:space="preserve">2024</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BC">
      <w:pPr>
        <w:rPr>
          <w:rFonts w:ascii="Montserrat" w:cs="Montserrat" w:eastAsia="Montserrat" w:hAnsi="Montserrat"/>
        </w:rPr>
      </w:pPr>
      <w:r w:rsidDel="00000000" w:rsidR="00000000" w:rsidRPr="00000000">
        <w:rPr>
          <w:rFonts w:ascii="Montserrat" w:cs="Montserrat" w:eastAsia="Montserrat" w:hAnsi="Montserrat"/>
          <w:rtl w:val="0"/>
        </w:rPr>
        <w:t xml:space="preserve">To complete the verifications: </w:t>
      </w:r>
    </w:p>
    <w:p w:rsidR="00000000" w:rsidDel="00000000" w:rsidP="00000000" w:rsidRDefault="00000000" w:rsidRPr="00000000" w14:paraId="000001BD">
      <w:pPr>
        <w:numPr>
          <w:ilvl w:val="0"/>
          <w:numId w:val="6"/>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You will receive an email from HALO when the verification opens</w:t>
      </w:r>
    </w:p>
    <w:p w:rsidR="00000000" w:rsidDel="00000000" w:rsidP="00000000" w:rsidRDefault="00000000" w:rsidRPr="00000000" w14:paraId="000001BE">
      <w:pPr>
        <w:numPr>
          <w:ilvl w:val="0"/>
          <w:numId w:val="6"/>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Sign into FACTS and click “Complete your Student Verification” in the “Action Required” box (see image below)</w:t>
      </w:r>
    </w:p>
    <w:p w:rsidR="00000000" w:rsidDel="00000000" w:rsidP="00000000" w:rsidRDefault="00000000" w:rsidRPr="00000000" w14:paraId="000001BF">
      <w:pPr>
        <w:numPr>
          <w:ilvl w:val="0"/>
          <w:numId w:val="6"/>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 the report, click “Yes” for all students who meet the qualification outlined at the top of the report.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left="720" w:firstLine="0"/>
        <w:rPr>
          <w:rFonts w:ascii="Montserrat" w:cs="Montserrat" w:eastAsia="Montserrat" w:hAnsi="Montserrat"/>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6205049" cy="2712720"/>
            <wp:effectExtent b="0" l="0" r="0" t="0"/>
            <wp:wrapNone/>
            <wp:docPr id="39" name="image5.png"/>
            <a:graphic>
              <a:graphicData uri="http://schemas.openxmlformats.org/drawingml/2006/picture">
                <pic:pic>
                  <pic:nvPicPr>
                    <pic:cNvPr id="0" name="image5.png"/>
                    <pic:cNvPicPr preferRelativeResize="0"/>
                  </pic:nvPicPr>
                  <pic:blipFill>
                    <a:blip r:embed="rId24"/>
                    <a:srcRect b="13961" l="0" r="0" t="0"/>
                    <a:stretch>
                      <a:fillRect/>
                    </a:stretch>
                  </pic:blipFill>
                  <pic:spPr>
                    <a:xfrm>
                      <a:off x="0" y="0"/>
                      <a:ext cx="6205049" cy="2712720"/>
                    </a:xfrm>
                    <a:prstGeom prst="rect"/>
                    <a:ln/>
                  </pic:spPr>
                </pic:pic>
              </a:graphicData>
            </a:graphic>
          </wp:anchor>
        </w:drawing>
      </w:r>
    </w:p>
    <w:p w:rsidR="00000000" w:rsidDel="00000000" w:rsidP="00000000" w:rsidRDefault="00000000" w:rsidRPr="00000000" w14:paraId="000001C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C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C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C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C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8">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9">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A">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AWARD REALLOCATION POLICY</w:t>
      </w:r>
    </w:p>
    <w:p w:rsidR="00000000" w:rsidDel="00000000" w:rsidP="00000000" w:rsidRDefault="00000000" w:rsidRPr="00000000" w14:paraId="000001CB">
      <w:pPr>
        <w:spacing w:after="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C">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happens when a family who was awarded through HALO chooses not to attend your school? Or, when a family with an award in another diocesan school wants to enroll in your school?</w:t>
      </w:r>
    </w:p>
    <w:p w:rsidR="00000000" w:rsidDel="00000000" w:rsidP="00000000" w:rsidRDefault="00000000" w:rsidRPr="00000000" w14:paraId="000001CD">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E">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student chooses to enroll at </w:t>
      </w:r>
      <w:r w:rsidDel="00000000" w:rsidR="00000000" w:rsidRPr="00000000">
        <w:rPr>
          <w:rFonts w:ascii="Montserrat" w:cs="Montserrat" w:eastAsia="Montserrat" w:hAnsi="Montserrat"/>
          <w:b w:val="1"/>
          <w:rtl w:val="0"/>
        </w:rPr>
        <w:t xml:space="preserve">another diocesan school</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1CF">
      <w:pPr>
        <w:numPr>
          <w:ilvl w:val="0"/>
          <w:numId w:val="14"/>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Both schools must notify HALO</w:t>
      </w:r>
    </w:p>
    <w:p w:rsidR="00000000" w:rsidDel="00000000" w:rsidP="00000000" w:rsidRDefault="00000000" w:rsidRPr="00000000" w14:paraId="000001D0">
      <w:pPr>
        <w:numPr>
          <w:ilvl w:val="0"/>
          <w:numId w:val="14"/>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HALO will update the student’s application in FACTS with the new school’s information &amp; allow FACTS to recalculate their need based on the new school’s cost of tuition</w:t>
      </w:r>
    </w:p>
    <w:p w:rsidR="00000000" w:rsidDel="00000000" w:rsidP="00000000" w:rsidRDefault="00000000" w:rsidRPr="00000000" w14:paraId="000001D1">
      <w:pPr>
        <w:numPr>
          <w:ilvl w:val="1"/>
          <w:numId w:val="14"/>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Remember that calculated need is based on the cost of tuition</w:t>
      </w:r>
    </w:p>
    <w:p w:rsidR="00000000" w:rsidDel="00000000" w:rsidP="00000000" w:rsidRDefault="00000000" w:rsidRPr="00000000" w14:paraId="000001D2">
      <w:pPr>
        <w:numPr>
          <w:ilvl w:val="0"/>
          <w:numId w:val="14"/>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The student’s award will be updated based on a proportional percentage of their new calculated need (i.e. if they were originally awarded 30% of their calculated need, their award will be updated to reflect 30% of their new calculated need)</w:t>
      </w:r>
    </w:p>
    <w:p w:rsidR="00000000" w:rsidDel="00000000" w:rsidP="00000000" w:rsidRDefault="00000000" w:rsidRPr="00000000" w14:paraId="000001D3">
      <w:pPr>
        <w:numPr>
          <w:ilvl w:val="1"/>
          <w:numId w:val="14"/>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No student will receive a larger award than what they were originally awarded, even if their calculated need increases.</w:t>
      </w:r>
    </w:p>
    <w:p w:rsidR="00000000" w:rsidDel="00000000" w:rsidP="00000000" w:rsidRDefault="00000000" w:rsidRPr="00000000" w14:paraId="000001D4">
      <w:pPr>
        <w:numPr>
          <w:ilvl w:val="1"/>
          <w:numId w:val="14"/>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 student may receive a smaller award than what they had originally been given if their calculated need decreases at the new school. This portion of the award would then be moved back into the fund and awarded to the student with the next highest need across all applicants.</w:t>
      </w:r>
    </w:p>
    <w:p w:rsidR="00000000" w:rsidDel="00000000" w:rsidP="00000000" w:rsidRDefault="00000000" w:rsidRPr="00000000" w14:paraId="000001D5">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D6">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student chooses to enroll at a </w:t>
      </w:r>
      <w:r w:rsidDel="00000000" w:rsidR="00000000" w:rsidRPr="00000000">
        <w:rPr>
          <w:rFonts w:ascii="Montserrat" w:cs="Montserrat" w:eastAsia="Montserrat" w:hAnsi="Montserrat"/>
          <w:b w:val="1"/>
          <w:rtl w:val="0"/>
        </w:rPr>
        <w:t xml:space="preserve">non-diocesan Catholic school or school outside of the diocese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1D7">
      <w:pPr>
        <w:numPr>
          <w:ilvl w:val="0"/>
          <w:numId w:val="14"/>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The diocesan school will notify HALO</w:t>
      </w:r>
    </w:p>
    <w:p w:rsidR="00000000" w:rsidDel="00000000" w:rsidP="00000000" w:rsidRDefault="00000000" w:rsidRPr="00000000" w14:paraId="000001D8">
      <w:pPr>
        <w:numPr>
          <w:ilvl w:val="0"/>
          <w:numId w:val="14"/>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The award will be moved back into the fund and awarded to the student with the next highest need across all applicants</w:t>
      </w:r>
    </w:p>
    <w:p w:rsidR="00000000" w:rsidDel="00000000" w:rsidP="00000000" w:rsidRDefault="00000000" w:rsidRPr="00000000" w14:paraId="000001D9">
      <w:pPr>
        <w:numPr>
          <w:ilvl w:val="0"/>
          <w:numId w:val="14"/>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All reallocations must be rounded to the nearest tenth place for accounting purposes</w:t>
      </w:r>
    </w:p>
    <w:p w:rsidR="00000000" w:rsidDel="00000000" w:rsidP="00000000" w:rsidRDefault="00000000" w:rsidRPr="00000000" w14:paraId="000001DA">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DB">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student transfers to any diocesan or outside school </w:t>
      </w:r>
      <w:r w:rsidDel="00000000" w:rsidR="00000000" w:rsidRPr="00000000">
        <w:rPr>
          <w:rFonts w:ascii="Montserrat" w:cs="Montserrat" w:eastAsia="Montserrat" w:hAnsi="Montserrat"/>
          <w:b w:val="1"/>
          <w:rtl w:val="0"/>
        </w:rPr>
        <w:t xml:space="preserve">after the start of the school year</w:t>
      </w:r>
      <w:r w:rsidDel="00000000" w:rsidR="00000000" w:rsidRPr="00000000">
        <w:rPr>
          <w:rFonts w:ascii="Montserrat" w:cs="Montserrat" w:eastAsia="Montserrat" w:hAnsi="Montserrat"/>
          <w:rtl w:val="0"/>
        </w:rPr>
        <w:t xml:space="preserve">, the award will be reallocated within the original school.</w:t>
      </w:r>
    </w:p>
    <w:p w:rsidR="00000000" w:rsidDel="00000000" w:rsidP="00000000" w:rsidRDefault="00000000" w:rsidRPr="00000000" w14:paraId="000001DC">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DD">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DE">
      <w:pPr>
        <w:spacing w:after="0" w:lineRule="auto"/>
        <w:rPr>
          <w:rFonts w:ascii="Montserrat" w:cs="Montserrat" w:eastAsia="Montserrat" w:hAnsi="Montserrat"/>
          <w:b w:val="1"/>
          <w:i w:val="1"/>
        </w:rPr>
      </w:pPr>
      <w:r w:rsidDel="00000000" w:rsidR="00000000" w:rsidRPr="00000000">
        <w:rPr>
          <w:rFonts w:ascii="Montserrat" w:cs="Montserrat" w:eastAsia="Montserrat" w:hAnsi="Montserrat"/>
          <w:b w:val="1"/>
          <w:rtl w:val="0"/>
        </w:rPr>
        <w:t xml:space="preserve">Students who do not have a complete FACTS Grant &amp; Aid application will not be eligible to receive reallocated funds. </w:t>
      </w:r>
      <w:r w:rsidDel="00000000" w:rsidR="00000000" w:rsidRPr="00000000">
        <w:rPr>
          <w:rtl w:val="0"/>
        </w:rPr>
      </w:r>
    </w:p>
    <w:p w:rsidR="00000000" w:rsidDel="00000000" w:rsidP="00000000" w:rsidRDefault="00000000" w:rsidRPr="00000000" w14:paraId="000001DF">
      <w:pPr>
        <w:spacing w:after="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E0">
      <w:pPr>
        <w:spacing w:after="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E1">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Visit </w:t>
      </w:r>
      <w:hyperlink r:id="rId25">
        <w:r w:rsidDel="00000000" w:rsidR="00000000" w:rsidRPr="00000000">
          <w:rPr>
            <w:color w:val="0563c1"/>
            <w:u w:val="single"/>
            <w:rtl w:val="0"/>
          </w:rPr>
          <w:t xml:space="preserve">https://www.haloinitiative.org/tuition-assistance-coordinators</w:t>
        </w:r>
      </w:hyperlink>
      <w:r w:rsidDel="00000000" w:rsidR="00000000" w:rsidRPr="00000000">
        <w:rPr>
          <w:rtl w:val="0"/>
        </w:rPr>
        <w:t xml:space="preserve"> </w:t>
      </w:r>
      <w:r w:rsidDel="00000000" w:rsidR="00000000" w:rsidRPr="00000000">
        <w:rPr>
          <w:rFonts w:ascii="Montserrat" w:cs="Montserrat" w:eastAsia="Montserrat" w:hAnsi="Montserrat"/>
          <w:rtl w:val="0"/>
        </w:rPr>
        <w:t xml:space="preserve"> to find the Reallocation Request form. </w:t>
      </w:r>
    </w:p>
    <w:p w:rsidR="00000000" w:rsidDel="00000000" w:rsidP="00000000" w:rsidRDefault="00000000" w:rsidRPr="00000000" w14:paraId="000001E2">
      <w:pPr>
        <w:spacing w:after="0" w:lineRule="auto"/>
        <w:jc w:val="center"/>
        <w:rPr>
          <w:rFonts w:ascii="Montserrat" w:cs="Montserrat" w:eastAsia="Montserrat" w:hAnsi="Montserrat"/>
        </w:rPr>
      </w:pPr>
      <w:r w:rsidDel="00000000" w:rsidR="00000000" w:rsidRPr="00000000">
        <w:rPr>
          <w:rFonts w:ascii="Montserrat" w:cs="Montserrat" w:eastAsia="Montserrat" w:hAnsi="Montserrat"/>
          <w:color w:val="797b7d"/>
          <w:sz w:val="36"/>
          <w:szCs w:val="36"/>
          <w:rtl w:val="0"/>
        </w:rPr>
        <w:t xml:space="preserve">PROMOTING TUITION ASSISTANCE</w:t>
      </w:r>
      <w:r w:rsidDel="00000000" w:rsidR="00000000" w:rsidRPr="00000000">
        <w:rPr>
          <w:rtl w:val="0"/>
        </w:rPr>
      </w:r>
    </w:p>
    <w:p w:rsidR="00000000" w:rsidDel="00000000" w:rsidP="00000000" w:rsidRDefault="00000000" w:rsidRPr="00000000" w14:paraId="000001E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4">
      <w:pPr>
        <w:rPr>
          <w:rFonts w:ascii="Montserrat" w:cs="Montserrat" w:eastAsia="Montserrat" w:hAnsi="Montserrat"/>
        </w:rPr>
      </w:pPr>
      <w:r w:rsidDel="00000000" w:rsidR="00000000" w:rsidRPr="00000000">
        <w:rPr>
          <w:rFonts w:ascii="Montserrat" w:cs="Montserrat" w:eastAsia="Montserrat" w:hAnsi="Montserrat"/>
          <w:rtl w:val="0"/>
        </w:rPr>
        <w:t xml:space="preserve">The amount of aid a school receives from HALO for their families is based on how many families with high need apply. </w:t>
        <w:br w:type="textWrapping"/>
      </w:r>
    </w:p>
    <w:p w:rsidR="00000000" w:rsidDel="00000000" w:rsidP="00000000" w:rsidRDefault="00000000" w:rsidRPr="00000000" w14:paraId="000001E5">
      <w:pPr>
        <w:numPr>
          <w:ilvl w:val="0"/>
          <w:numId w:val="1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Identify Existing Communication Channels: How does your school already communicate with families? Website, email, flock notes, social media, notes home with students, parent phone calls- all of these are great ways to promote the tuition assistance application process.</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E7">
      <w:pPr>
        <w:numPr>
          <w:ilvl w:val="0"/>
          <w:numId w:val="1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Identify Existing School Events: When will families already be in your building for celebrations, conferences, monthly meetings, enrollment information nights, open houses, etc.? Talk to them about tuition assistance, distribute flyers, or add a tuition assistance reminder to other handouts.</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E9">
      <w:pPr>
        <w:numPr>
          <w:ilvl w:val="0"/>
          <w:numId w:val="1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Hold an Informational Session: Invite families or require them to attend an info session about tuition assistance. </w:t>
      </w:r>
    </w:p>
    <w:p w:rsidR="00000000" w:rsidDel="00000000" w:rsidP="00000000" w:rsidRDefault="00000000" w:rsidRPr="00000000" w14:paraId="000001EA">
      <w:pPr>
        <w:spacing w:after="0" w:lineRule="auto"/>
        <w:ind w:left="360" w:firstLine="720"/>
        <w:rPr>
          <w:rFonts w:ascii="Montserrat" w:cs="Montserrat" w:eastAsia="Montserrat" w:hAnsi="Montserrat"/>
        </w:rPr>
      </w:pPr>
      <w:r w:rsidDel="00000000" w:rsidR="00000000" w:rsidRPr="00000000">
        <w:rPr>
          <w:rFonts w:ascii="Montserrat" w:cs="Montserrat" w:eastAsia="Montserrat" w:hAnsi="Montserrat"/>
          <w:rtl w:val="0"/>
        </w:rPr>
        <w:t xml:space="preserve">Pro-tips:</w:t>
      </w:r>
    </w:p>
    <w:p w:rsidR="00000000" w:rsidDel="00000000" w:rsidP="00000000" w:rsidRDefault="00000000" w:rsidRPr="00000000" w14:paraId="000001EB">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Hold it after the Priority Round has opened so families can apply immediately after the session</w:t>
      </w:r>
    </w:p>
    <w:p w:rsidR="00000000" w:rsidDel="00000000" w:rsidP="00000000" w:rsidRDefault="00000000" w:rsidRPr="00000000" w14:paraId="000001EC">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Provide bilingual materials &amp; have bilingual staff there to answer questions</w:t>
      </w:r>
    </w:p>
    <w:p w:rsidR="00000000" w:rsidDel="00000000" w:rsidP="00000000" w:rsidRDefault="00000000" w:rsidRPr="00000000" w14:paraId="000001ED">
      <w:pPr>
        <w:numPr>
          <w:ilvl w:val="1"/>
          <w:numId w:val="17"/>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Incentivize them by covering a discount on their FACTS application fee for coming</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1EF">
      <w:pPr>
        <w:numPr>
          <w:ilvl w:val="0"/>
          <w:numId w:val="17"/>
        </w:numPr>
        <w:pBdr>
          <w:top w:space="0" w:sz="0" w:val="nil"/>
          <w:left w:space="0" w:sz="0" w:val="nil"/>
          <w:bottom w:space="0" w:sz="0" w:val="nil"/>
          <w:right w:space="0" w:sz="0" w:val="nil"/>
          <w:between w:space="0" w:sz="0" w:val="nil"/>
        </w:pBdr>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Keep Open Computer Lab Hours: Schedule a few evenings throughout the semester where families can come to the school to use the computers &amp; fax machine, and get help submitting their application. Have 2-3 staff members present, at least one who is bilingual.</w:t>
      </w:r>
    </w:p>
    <w:p w:rsidR="00000000" w:rsidDel="00000000" w:rsidP="00000000" w:rsidRDefault="00000000" w:rsidRPr="00000000" w14:paraId="000001F0">
      <w:pPr>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Most importantly…</w:t>
      </w:r>
    </w:p>
    <w:p w:rsidR="00000000" w:rsidDel="00000000" w:rsidP="00000000" w:rsidRDefault="00000000" w:rsidRPr="00000000" w14:paraId="000001F1">
      <w:pPr>
        <w:numPr>
          <w:ilvl w:val="0"/>
          <w:numId w:val="17"/>
        </w:numPr>
        <w:pBdr>
          <w:top w:space="0" w:sz="0" w:val="nil"/>
          <w:left w:space="0" w:sz="0" w:val="nil"/>
          <w:bottom w:space="0" w:sz="0" w:val="nil"/>
          <w:right w:space="0" w:sz="0" w:val="nil"/>
          <w:between w:space="0" w:sz="0" w:val="nil"/>
        </w:pBdr>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Communicate! Use both mass communications &amp; personal conversations to all your families. Make a list of families you know need to apply &amp; invite them individually. Let parents know when they can come to the school to get help with their application. </w:t>
      </w:r>
    </w:p>
    <w:p w:rsidR="00000000" w:rsidDel="00000000" w:rsidP="00000000" w:rsidRDefault="00000000" w:rsidRPr="00000000" w14:paraId="000001F2">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3">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4">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5">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6">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7">
      <w:pPr>
        <w:spacing w:after="0" w:lineRule="auto"/>
        <w:jc w:val="center"/>
        <w:rPr>
          <w:rFonts w:ascii="Montserrat" w:cs="Montserrat" w:eastAsia="Montserrat" w:hAnsi="Montserrat"/>
          <w:color w:val="797b7d"/>
          <w:sz w:val="36"/>
          <w:szCs w:val="36"/>
        </w:rPr>
      </w:pPr>
      <w:r w:rsidDel="00000000" w:rsidR="00000000" w:rsidRPr="00000000">
        <w:rPr>
          <w:rtl w:val="0"/>
        </w:rPr>
      </w:r>
    </w:p>
    <w:p w:rsidR="00000000" w:rsidDel="00000000" w:rsidP="00000000" w:rsidRDefault="00000000" w:rsidRPr="00000000" w14:paraId="000001F8">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COMMUNICATING AWARDS TO FAMILIES</w:t>
      </w:r>
    </w:p>
    <w:p w:rsidR="00000000" w:rsidDel="00000000" w:rsidP="00000000" w:rsidRDefault="00000000" w:rsidRPr="00000000" w14:paraId="000001F9">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A">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Every school has a unique process for communicating financial aid and enrollment decisions to families. For this reason, The HALO Initiative does not send award letters directly to families and we ask that schools share award information. </w:t>
      </w:r>
    </w:p>
    <w:p w:rsidR="00000000" w:rsidDel="00000000" w:rsidP="00000000" w:rsidRDefault="00000000" w:rsidRPr="00000000" w14:paraId="000001FB">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FC">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Putting the information in writing allows you to guide the message families receive. Here is a suggested structure for a financial aid award letter:</w:t>
      </w:r>
    </w:p>
    <w:p w:rsidR="00000000" w:rsidDel="00000000" w:rsidP="00000000" w:rsidRDefault="00000000" w:rsidRPr="00000000" w14:paraId="000001FD">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FE">
      <w:pPr>
        <w:numPr>
          <w:ilvl w:val="0"/>
          <w:numId w:val="1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Greeting and celebration- it is going to be a great year!</w:t>
      </w:r>
    </w:p>
    <w:p w:rsidR="00000000" w:rsidDel="00000000" w:rsidP="00000000" w:rsidRDefault="00000000" w:rsidRPr="00000000" w14:paraId="000001FF">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00">
      <w:pPr>
        <w:numPr>
          <w:ilvl w:val="0"/>
          <w:numId w:val="1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Talk about monthly payment amount instead of the amount of the awards they are receiving. This is the number that matters most to families. </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02">
      <w:pPr>
        <w:numPr>
          <w:ilvl w:val="0"/>
          <w:numId w:val="1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Remind them of the value of their investment and the experience their children will have that make tuition costs worthwhile.</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04">
      <w:pPr>
        <w:numPr>
          <w:ilvl w:val="0"/>
          <w:numId w:val="1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Outline the next step, whether it’s finishing enrollment or completing a tuition agreement in FACTS Tuition Management or contacting you to accept the award.</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06">
      <w:pPr>
        <w:numPr>
          <w:ilvl w:val="0"/>
          <w:numId w:val="10"/>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Detail the office hours &amp; contact information of the person they can contact to talk further about their aid or their admissions process. </w:t>
      </w:r>
    </w:p>
    <w:p w:rsidR="00000000" w:rsidDel="00000000" w:rsidP="00000000" w:rsidRDefault="00000000" w:rsidRPr="00000000" w14:paraId="00000207">
      <w:pPr>
        <w:pBdr>
          <w:top w:space="0" w:sz="0" w:val="nil"/>
          <w:left w:space="0" w:sz="0" w:val="nil"/>
          <w:bottom w:space="0" w:sz="0" w:val="nil"/>
          <w:right w:space="0" w:sz="0" w:val="nil"/>
          <w:between w:space="0" w:sz="0" w:val="nil"/>
        </w:pBdr>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08">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To maximize readability and impact, the letter should be:</w:t>
      </w:r>
    </w:p>
    <w:p w:rsidR="00000000" w:rsidDel="00000000" w:rsidP="00000000" w:rsidRDefault="00000000" w:rsidRPr="00000000" w14:paraId="00000209">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20A">
      <w:pPr>
        <w:numPr>
          <w:ilvl w:val="0"/>
          <w:numId w:val="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No more than one page</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0C">
      <w:pPr>
        <w:numPr>
          <w:ilvl w:val="0"/>
          <w:numId w:val="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Bilingual, if necessary (English on front, Spanish on back)</w:t>
      </w:r>
    </w:p>
    <w:p w:rsidR="00000000" w:rsidDel="00000000" w:rsidP="00000000" w:rsidRDefault="00000000" w:rsidRPr="00000000" w14:paraId="0000020D">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0E">
      <w:pPr>
        <w:numPr>
          <w:ilvl w:val="0"/>
          <w:numId w:val="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On your school’s letterhead or with your school’s logo</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0">
      <w:pPr>
        <w:numPr>
          <w:ilvl w:val="0"/>
          <w:numId w:val="7"/>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Emailed as a PDF attachment or mailed</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Rule="auto"/>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left="72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6">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A sample award letter is available at </w:t>
      </w:r>
      <w:hyperlink r:id="rId26">
        <w:r w:rsidDel="00000000" w:rsidR="00000000" w:rsidRPr="00000000">
          <w:rPr>
            <w:color w:val="0563c1"/>
            <w:u w:val="single"/>
            <w:rtl w:val="0"/>
          </w:rPr>
          <w:t xml:space="preserve">https://www.haloinitiative.org/tuition-assistance-coordinators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17">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SCHOOL AWARDING BEST PRACTICES</w:t>
      </w:r>
    </w:p>
    <w:p w:rsidR="00000000" w:rsidDel="00000000" w:rsidP="00000000" w:rsidRDefault="00000000" w:rsidRPr="00000000" w14:paraId="00000218">
      <w:pPr>
        <w:jc w:val="center"/>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219">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HALO awards are only part of the aid that most schools can offer to students. Every school has their own method of acquiring and awarding their own tuition assistance, and the CSO recommends that schools are accountable to maintaining an objective and consistent awarding process.</w:t>
      </w:r>
    </w:p>
    <w:p w:rsidR="00000000" w:rsidDel="00000000" w:rsidP="00000000" w:rsidRDefault="00000000" w:rsidRPr="00000000" w14:paraId="0000021A">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1B">
      <w:pPr>
        <w:numPr>
          <w:ilvl w:val="0"/>
          <w:numId w:val="15"/>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Require that families complete a FACTS Grant &amp; Aid application</w:t>
      </w:r>
    </w:p>
    <w:p w:rsidR="00000000" w:rsidDel="00000000" w:rsidP="00000000" w:rsidRDefault="00000000" w:rsidRPr="00000000" w14:paraId="0000021C">
      <w:pPr>
        <w:numPr>
          <w:ilvl w:val="1"/>
          <w:numId w:val="15"/>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FACTS is an objective 3</w:t>
      </w:r>
      <w:r w:rsidDel="00000000" w:rsidR="00000000" w:rsidRPr="00000000">
        <w:rPr>
          <w:rFonts w:ascii="Montserrat" w:cs="Montserrat" w:eastAsia="Montserrat" w:hAnsi="Montserrat"/>
          <w:color w:val="000000"/>
          <w:vertAlign w:val="superscript"/>
          <w:rtl w:val="0"/>
        </w:rPr>
        <w:t xml:space="preserve">rd</w:t>
      </w:r>
      <w:r w:rsidDel="00000000" w:rsidR="00000000" w:rsidRPr="00000000">
        <w:rPr>
          <w:rFonts w:ascii="Montserrat" w:cs="Montserrat" w:eastAsia="Montserrat" w:hAnsi="Montserrat"/>
          <w:color w:val="000000"/>
          <w:rtl w:val="0"/>
        </w:rPr>
        <w:t xml:space="preserve"> party system that uses benchmarks from national research to determine student need. When your families use FACTS to apply for school awards, you can compare all applicants against consistent, objective criteria.</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Rule="auto"/>
        <w:ind w:left="1440"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1F">
      <w:pPr>
        <w:numPr>
          <w:ilvl w:val="0"/>
          <w:numId w:val="15"/>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Solidify your Eligibility Criteria and Awarding Metrics</w:t>
      </w:r>
    </w:p>
    <w:p w:rsidR="00000000" w:rsidDel="00000000" w:rsidP="00000000" w:rsidRDefault="00000000" w:rsidRPr="00000000" w14:paraId="00000220">
      <w:pPr>
        <w:numPr>
          <w:ilvl w:val="1"/>
          <w:numId w:val="15"/>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Criteria: What does your school require students do to be eligible for funding? A completed FACTS application, completed enrollment, certain level of calculated need—all of these could be part of your criteria. </w:t>
      </w:r>
    </w:p>
    <w:p w:rsidR="00000000" w:rsidDel="00000000" w:rsidP="00000000" w:rsidRDefault="00000000" w:rsidRPr="00000000" w14:paraId="00000221">
      <w:pPr>
        <w:numPr>
          <w:ilvl w:val="1"/>
          <w:numId w:val="15"/>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Awarding Metrics: How much aid does each student receive? A fixed amount for all students, a percentage of calculated need, a sliding scale based on calculated need—any of these and others could be your determining factor.</w:t>
      </w:r>
    </w:p>
    <w:p w:rsidR="00000000" w:rsidDel="00000000" w:rsidP="00000000" w:rsidRDefault="00000000" w:rsidRPr="00000000" w14:paraId="00000222">
      <w:pPr>
        <w:spacing w:after="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223">
      <w:pPr>
        <w:spacing w:after="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Some of these decisions may depend on the request of the donor or funder, and may be different whether you’re looking at a school fund or a parish fund. The important thing is to outline—even with just a few sentences—how the awarding is accomplished in each fund.</w:t>
      </w:r>
    </w:p>
    <w:p w:rsidR="00000000" w:rsidDel="00000000" w:rsidP="00000000" w:rsidRDefault="00000000" w:rsidRPr="00000000" w14:paraId="00000224">
      <w:pPr>
        <w:spacing w:after="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225">
      <w:pPr>
        <w:spacing w:after="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226">
      <w:pPr>
        <w:numPr>
          <w:ilvl w:val="0"/>
          <w:numId w:val="15"/>
        </w:numPr>
        <w:pBdr>
          <w:top w:space="0" w:sz="0" w:val="nil"/>
          <w:left w:space="0" w:sz="0" w:val="nil"/>
          <w:bottom w:space="0" w:sz="0" w:val="nil"/>
          <w:right w:space="0" w:sz="0" w:val="nil"/>
          <w:between w:space="0" w:sz="0" w:val="nil"/>
        </w:pBdr>
        <w:spacing w:after="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Gather a Tuition Assistance Committee to make awarding decisions</w:t>
      </w:r>
    </w:p>
    <w:p w:rsidR="00000000" w:rsidDel="00000000" w:rsidP="00000000" w:rsidRDefault="00000000" w:rsidRPr="00000000" w14:paraId="00000227">
      <w:pPr>
        <w:numPr>
          <w:ilvl w:val="1"/>
          <w:numId w:val="15"/>
        </w:numPr>
        <w:pBdr>
          <w:top w:space="0" w:sz="0" w:val="nil"/>
          <w:left w:space="0" w:sz="0" w:val="nil"/>
          <w:bottom w:space="0" w:sz="0" w:val="nil"/>
          <w:right w:space="0" w:sz="0" w:val="nil"/>
          <w:between w:space="0" w:sz="0" w:val="nil"/>
        </w:pBdr>
        <w:spacing w:after="0" w:lineRule="auto"/>
        <w:ind w:left="144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 principal and a tuition assistance coordinator are not a committee. To ensure objectivity and accountability, awarding decisions or at least the final approval should be made by between 3-5 individuals, including someone from the school, the parish (ideally the pastor if applicable), and the parish finance council and/or school board, depending on the source of the funding. </w:t>
      </w:r>
    </w:p>
    <w:p w:rsidR="00000000" w:rsidDel="00000000" w:rsidP="00000000" w:rsidRDefault="00000000" w:rsidRPr="00000000" w14:paraId="00000228">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29">
      <w:pPr>
        <w:spacing w:after="0" w:lineRule="auto"/>
        <w:jc w:val="center"/>
        <w:rPr>
          <w:rFonts w:ascii="Montserrat" w:cs="Montserrat" w:eastAsia="Montserrat" w:hAnsi="Montserrat"/>
          <w:color w:val="797b7d"/>
          <w:sz w:val="40"/>
          <w:szCs w:val="40"/>
        </w:rPr>
      </w:pPr>
      <w:r w:rsidDel="00000000" w:rsidR="00000000" w:rsidRPr="00000000">
        <w:rPr>
          <w:rtl w:val="0"/>
        </w:rPr>
      </w:r>
    </w:p>
    <w:p w:rsidR="00000000" w:rsidDel="00000000" w:rsidP="00000000" w:rsidRDefault="00000000" w:rsidRPr="00000000" w14:paraId="0000022A">
      <w:pPr>
        <w:spacing w:after="0" w:lineRule="auto"/>
        <w:rPr>
          <w:rFonts w:ascii="Montserrat" w:cs="Montserrat" w:eastAsia="Montserrat" w:hAnsi="Montserrat"/>
          <w:color w:val="797b7d"/>
          <w:sz w:val="40"/>
          <w:szCs w:val="40"/>
        </w:rPr>
      </w:pPr>
      <w:r w:rsidDel="00000000" w:rsidR="00000000" w:rsidRPr="00000000">
        <w:rPr>
          <w:rtl w:val="0"/>
        </w:rPr>
      </w:r>
    </w:p>
    <w:p w:rsidR="00000000" w:rsidDel="00000000" w:rsidP="00000000" w:rsidRDefault="00000000" w:rsidRPr="00000000" w14:paraId="0000022B">
      <w:pPr>
        <w:spacing w:after="0" w:lineRule="auto"/>
        <w:jc w:val="center"/>
        <w:rPr>
          <w:rFonts w:ascii="Montserrat" w:cs="Montserrat" w:eastAsia="Montserrat" w:hAnsi="Montserrat"/>
          <w:color w:val="797b7d"/>
          <w:sz w:val="36"/>
          <w:szCs w:val="36"/>
        </w:rPr>
      </w:pPr>
      <w:r w:rsidDel="00000000" w:rsidR="00000000" w:rsidRPr="00000000">
        <w:rPr>
          <w:rFonts w:ascii="Montserrat" w:cs="Montserrat" w:eastAsia="Montserrat" w:hAnsi="Montserrat"/>
          <w:color w:val="797b7d"/>
          <w:sz w:val="36"/>
          <w:szCs w:val="36"/>
          <w:rtl w:val="0"/>
        </w:rPr>
        <w:t xml:space="preserve">OTHER SCHOLARSHIP FUNDS</w:t>
      </w:r>
    </w:p>
    <w:p w:rsidR="00000000" w:rsidDel="00000000" w:rsidP="00000000" w:rsidRDefault="00000000" w:rsidRPr="00000000" w14:paraId="0000022C">
      <w:pPr>
        <w:spacing w:after="0" w:lineRule="auto"/>
        <w:jc w:val="center"/>
        <w:rPr>
          <w:rFonts w:ascii="Montserrat" w:cs="Montserrat" w:eastAsia="Montserrat" w:hAnsi="Montserrat"/>
          <w:color w:val="797b7d"/>
          <w:sz w:val="24"/>
          <w:szCs w:val="24"/>
        </w:rPr>
      </w:pPr>
      <w:r w:rsidDel="00000000" w:rsidR="00000000" w:rsidRPr="00000000">
        <w:rPr>
          <w:rtl w:val="0"/>
        </w:rPr>
      </w:r>
    </w:p>
    <w:p w:rsidR="00000000" w:rsidDel="00000000" w:rsidP="00000000" w:rsidRDefault="00000000" w:rsidRPr="00000000" w14:paraId="0000022D">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ACE SCHOLARSHIPS (www.acescholarships.org)</w:t>
      </w:r>
    </w:p>
    <w:p w:rsidR="00000000" w:rsidDel="00000000" w:rsidP="00000000" w:rsidRDefault="00000000" w:rsidRPr="00000000" w14:paraId="0000022E">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ACE provides students from low-income families with access to quality, private K-12 schools through privately funded scholarships. </w:t>
      </w:r>
    </w:p>
    <w:p w:rsidR="00000000" w:rsidDel="00000000" w:rsidP="00000000" w:rsidRDefault="00000000" w:rsidRPr="00000000" w14:paraId="0000022F">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30">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Once you partner with ACE, they will notify your school on March 1 of the number of scholarship slots you’ll receive. You have between March 1 and April 30 to submit your applications through FACTS.</w:t>
      </w:r>
    </w:p>
    <w:p w:rsidR="00000000" w:rsidDel="00000000" w:rsidP="00000000" w:rsidRDefault="00000000" w:rsidRPr="00000000" w14:paraId="00000231">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32">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33">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JETHSUBY SCHOLARSHIP FUND (www.jethsuby.org)</w:t>
      </w:r>
    </w:p>
    <w:p w:rsidR="00000000" w:rsidDel="00000000" w:rsidP="00000000" w:rsidRDefault="00000000" w:rsidRPr="00000000" w14:paraId="00000234">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Jethsuby was founded to give students with immigrant parents the best possible opportunity to succeed. </w:t>
      </w:r>
    </w:p>
    <w:p w:rsidR="00000000" w:rsidDel="00000000" w:rsidP="00000000" w:rsidRDefault="00000000" w:rsidRPr="00000000" w14:paraId="00000235">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36">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Eligible students are Latino children who have at least one parent born outside the United States and are enrolled in or have applied to a Diocese of Dallas Catholic elementary school in grades 1 – 8.</w:t>
      </w:r>
    </w:p>
    <w:p w:rsidR="00000000" w:rsidDel="00000000" w:rsidP="00000000" w:rsidRDefault="00000000" w:rsidRPr="00000000" w14:paraId="00000237">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38">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Families must </w:t>
      </w:r>
      <w:r w:rsidDel="00000000" w:rsidR="00000000" w:rsidRPr="00000000">
        <w:rPr>
          <w:rFonts w:ascii="Montserrat" w:cs="Montserrat" w:eastAsia="Montserrat" w:hAnsi="Montserrat"/>
          <w:b w:val="1"/>
          <w:rtl w:val="0"/>
        </w:rPr>
        <w:t xml:space="preserve">complete a FACTS application</w:t>
      </w:r>
      <w:r w:rsidDel="00000000" w:rsidR="00000000" w:rsidRPr="00000000">
        <w:rPr>
          <w:rFonts w:ascii="Montserrat" w:cs="Montserrat" w:eastAsia="Montserrat" w:hAnsi="Montserrat"/>
          <w:rtl w:val="0"/>
        </w:rPr>
        <w:t xml:space="preserve">, and apply via Jethsuby’s online application between January 1 and February 24 (the last Friday of February). </w:t>
      </w:r>
    </w:p>
    <w:p w:rsidR="00000000" w:rsidDel="00000000" w:rsidP="00000000" w:rsidRDefault="00000000" w:rsidRPr="00000000" w14:paraId="00000239">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3A">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3B">
      <w:pPr>
        <w:spacing w:after="0" w:lineRule="auto"/>
        <w:rPr>
          <w:rFonts w:ascii="Montserrat" w:cs="Montserrat" w:eastAsia="Montserrat" w:hAnsi="Montserrat"/>
          <w:color w:val="797b7d"/>
          <w:sz w:val="24"/>
          <w:szCs w:val="24"/>
        </w:rPr>
      </w:pPr>
      <w:r w:rsidDel="00000000" w:rsidR="00000000" w:rsidRPr="00000000">
        <w:rPr>
          <w:rFonts w:ascii="Montserrat" w:cs="Montserrat" w:eastAsia="Montserrat" w:hAnsi="Montserrat"/>
          <w:color w:val="797b7d"/>
          <w:sz w:val="24"/>
          <w:szCs w:val="24"/>
          <w:rtl w:val="0"/>
        </w:rPr>
        <w:t xml:space="preserve">THE CATHOLIC FOUNDATION SCHOOL GRANTS</w:t>
      </w:r>
    </w:p>
    <w:p w:rsidR="00000000" w:rsidDel="00000000" w:rsidP="00000000" w:rsidRDefault="00000000" w:rsidRPr="00000000" w14:paraId="0000023C">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The Catholic Foundation provides grants directly to schools for tuition assistance. Contact the Catholic Foundation directly for more information.</w:t>
      </w:r>
    </w:p>
    <w:p w:rsidR="00000000" w:rsidDel="00000000" w:rsidP="00000000" w:rsidRDefault="00000000" w:rsidRPr="00000000" w14:paraId="0000023D">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3E">
      <w:pPr>
        <w:spacing w:after="0" w:line="24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23F">
      <w:pPr>
        <w:spacing w:after="0" w:lineRule="auto"/>
        <w:rPr>
          <w:rFonts w:ascii="Montserrat" w:cs="Montserrat" w:eastAsia="Montserrat" w:hAnsi="Montserrat"/>
          <w:color w:val="000000"/>
        </w:rPr>
      </w:pPr>
      <w:r w:rsidDel="00000000" w:rsidR="00000000" w:rsidRPr="00000000">
        <w:rPr>
          <w:rFonts w:ascii="Montserrat" w:cs="Montserrat" w:eastAsia="Montserrat" w:hAnsi="Montserrat"/>
          <w:color w:val="797b7d"/>
          <w:sz w:val="24"/>
          <w:szCs w:val="24"/>
          <w:rtl w:val="0"/>
        </w:rPr>
        <w:t xml:space="preserve">REBEKAH LEAH RIVERA FOUNDATION (www.rebekahleahrivera.org)</w:t>
      </w:r>
      <w:r w:rsidDel="00000000" w:rsidR="00000000" w:rsidRPr="00000000">
        <w:rPr>
          <w:rtl w:val="0"/>
        </w:rPr>
      </w:r>
    </w:p>
    <w:p w:rsidR="00000000" w:rsidDel="00000000" w:rsidP="00000000" w:rsidRDefault="00000000" w:rsidRPr="00000000" w14:paraId="00000240">
      <w:pPr>
        <w:spacing w:after="0" w:lineRule="auto"/>
        <w:rPr>
          <w:rFonts w:ascii="Montserrat" w:cs="Montserrat" w:eastAsia="Montserrat" w:hAnsi="Montserrat"/>
          <w:sz w:val="24"/>
          <w:szCs w:val="24"/>
        </w:rPr>
      </w:pPr>
      <w:r w:rsidDel="00000000" w:rsidR="00000000" w:rsidRPr="00000000">
        <w:rPr>
          <w:rFonts w:ascii="Montserrat" w:cs="Montserrat" w:eastAsia="Montserrat" w:hAnsi="Montserrat"/>
          <w:color w:val="000000"/>
          <w:sz w:val="23"/>
          <w:szCs w:val="23"/>
          <w:rtl w:val="0"/>
        </w:rPr>
        <w:t xml:space="preserve">The Rebekah Leah Rivera Foundation offers Spirit of Love Scholarships to Catholic student parishioners in the Catholic Diocese of Dallas in memory of Rebekah Rivera who passed away in June 2004. The Application </w:t>
      </w:r>
      <w:r w:rsidDel="00000000" w:rsidR="00000000" w:rsidRPr="00000000">
        <w:rPr>
          <w:rFonts w:ascii="Montserrat" w:cs="Montserrat" w:eastAsia="Montserrat" w:hAnsi="Montserrat"/>
          <w:sz w:val="23"/>
          <w:szCs w:val="23"/>
          <w:rtl w:val="0"/>
        </w:rPr>
        <w:t xml:space="preserve">and Email Submission Period is January 2, 2023 thru February 1, 2023</w:t>
      </w:r>
      <w:r w:rsidDel="00000000" w:rsidR="00000000" w:rsidRPr="00000000">
        <w:rPr>
          <w:rFonts w:ascii="Montserrat" w:cs="Montserrat" w:eastAsia="Montserrat" w:hAnsi="Montserrat"/>
          <w:color w:val="000000"/>
          <w:sz w:val="23"/>
          <w:szCs w:val="23"/>
          <w:rtl w:val="0"/>
        </w:rPr>
        <w:t xml:space="preserve">. For eligibility requirements and applications, visit www.rebekahleahrivera.org or call 972-480-5273.</w:t>
      </w:r>
      <w:r w:rsidDel="00000000" w:rsidR="00000000" w:rsidRPr="00000000">
        <w:rPr>
          <w:rtl w:val="0"/>
        </w:rPr>
      </w:r>
    </w:p>
    <w:p w:rsidR="00000000" w:rsidDel="00000000" w:rsidP="00000000" w:rsidRDefault="00000000" w:rsidRPr="00000000" w14:paraId="00000241">
      <w:pPr>
        <w:spacing w:after="0" w:lineRule="auto"/>
        <w:jc w:val="center"/>
        <w:rPr>
          <w:rFonts w:ascii="Montserrat" w:cs="Montserrat" w:eastAsia="Montserrat" w:hAnsi="Montserrat"/>
          <w:color w:val="797b7d"/>
          <w:sz w:val="40"/>
          <w:szCs w:val="40"/>
        </w:rPr>
      </w:pPr>
      <w:r w:rsidDel="00000000" w:rsidR="00000000" w:rsidRPr="00000000">
        <w:rPr>
          <w:rtl w:val="0"/>
        </w:rPr>
      </w:r>
    </w:p>
    <w:p w:rsidR="00000000" w:rsidDel="00000000" w:rsidP="00000000" w:rsidRDefault="00000000" w:rsidRPr="00000000" w14:paraId="00000242">
      <w:pPr>
        <w:spacing w:after="0" w:lineRule="auto"/>
        <w:rPr>
          <w:rFonts w:ascii="Montserrat" w:cs="Montserrat" w:eastAsia="Montserrat" w:hAnsi="Montserrat"/>
          <w:color w:val="797b7d"/>
          <w:sz w:val="28"/>
          <w:szCs w:val="28"/>
        </w:rPr>
      </w:pPr>
      <w:r w:rsidDel="00000000" w:rsidR="00000000" w:rsidRPr="00000000">
        <w:rPr>
          <w:rtl w:val="0"/>
        </w:rPr>
      </w:r>
    </w:p>
    <w:sectPr>
      <w:footerReference r:id="rId27" w:type="default"/>
      <w:pgSz w:h="15840" w:w="12240" w:orient="portrait"/>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igid compton" w:id="0" w:date="2022-10-10T14:42:38Z">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not 35, correct?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4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-800099</wp:posOffset>
              </wp:positionH>
              <wp:positionV relativeFrom="paragraph">
                <wp:posOffset>-25399</wp:posOffset>
              </wp:positionV>
              <wp:extent cx="7553325" cy="228600"/>
              <wp:effectExtent b="0" l="0" r="0" t="0"/>
              <wp:wrapSquare wrapText="bothSides" distB="0" distT="0" distL="0" distR="0"/>
              <wp:docPr id="34" name=""/>
              <a:graphic>
                <a:graphicData uri="http://schemas.microsoft.com/office/word/2010/wordprocessingShape">
                  <wps:wsp>
                    <wps:cNvSpPr/>
                    <wps:cNvPr id="4" name="Shape 4"/>
                    <wps:spPr>
                      <a:xfrm>
                        <a:off x="1578863" y="3675225"/>
                        <a:ext cx="7534275" cy="209550"/>
                      </a:xfrm>
                      <a:prstGeom prst="rect">
                        <a:avLst/>
                      </a:prstGeom>
                      <a:solidFill>
                        <a:srgbClr val="2484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-800099</wp:posOffset>
              </wp:positionH>
              <wp:positionV relativeFrom="paragraph">
                <wp:posOffset>-25399</wp:posOffset>
              </wp:positionV>
              <wp:extent cx="7553325" cy="228600"/>
              <wp:effectExtent b="0" l="0" r="0" t="0"/>
              <wp:wrapSquare wrapText="bothSides" distB="0" distT="0" distL="0" distR="0"/>
              <wp:docPr id="3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53325" cy="228600"/>
                      </a:xfrm>
                      <a:prstGeom prst="rect"/>
                      <a:ln/>
                    </pic:spPr>
                  </pic:pic>
                </a:graphicData>
              </a:graphic>
            </wp:anchor>
          </w:drawing>
        </mc:Fallback>
      </mc:AlternateContent>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630" w:hanging="360"/>
      </w:pPr>
      <w:rPr>
        <w:rFonts w:ascii="Noto Sans Symbols" w:cs="Noto Sans Symbols" w:eastAsia="Noto Sans Symbols" w:hAnsi="Noto Sans Symbols"/>
        <w:b w:val="0"/>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D3B78"/>
    <w:pPr>
      <w:ind w:left="720"/>
      <w:contextualSpacing w:val="1"/>
    </w:pPr>
  </w:style>
  <w:style w:type="table" w:styleId="TableGrid">
    <w:name w:val="Table Grid"/>
    <w:basedOn w:val="TableNormal"/>
    <w:uiPriority w:val="39"/>
    <w:rsid w:val="00A17A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7C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7C98"/>
  </w:style>
  <w:style w:type="paragraph" w:styleId="Footer">
    <w:name w:val="footer"/>
    <w:basedOn w:val="Normal"/>
    <w:link w:val="FooterChar"/>
    <w:uiPriority w:val="99"/>
    <w:unhideWhenUsed w:val="1"/>
    <w:rsid w:val="00617C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7C98"/>
  </w:style>
  <w:style w:type="paragraph" w:styleId="Default" w:customStyle="1">
    <w:name w:val="Default"/>
    <w:rsid w:val="00FD3D11"/>
    <w:pPr>
      <w:autoSpaceDE w:val="0"/>
      <w:autoSpaceDN w:val="0"/>
      <w:adjustRightInd w:val="0"/>
      <w:spacing w:after="0" w:line="240" w:lineRule="auto"/>
    </w:pPr>
    <w:rPr>
      <w:rFonts w:ascii="Segoe UI Symbol" w:cs="Segoe UI Symbol" w:hAnsi="Segoe UI Symbol"/>
      <w:color w:val="000000"/>
      <w:sz w:val="24"/>
      <w:szCs w:val="24"/>
    </w:rPr>
  </w:style>
  <w:style w:type="character" w:styleId="Hyperlink">
    <w:name w:val="Hyperlink"/>
    <w:basedOn w:val="DefaultParagraphFont"/>
    <w:uiPriority w:val="99"/>
    <w:unhideWhenUsed w:val="1"/>
    <w:rsid w:val="00126369"/>
    <w:rPr>
      <w:color w:val="0563c1" w:themeColor="hyperlink"/>
      <w:u w:val="single"/>
    </w:rPr>
  </w:style>
  <w:style w:type="character" w:styleId="FollowedHyperlink">
    <w:name w:val="FollowedHyperlink"/>
    <w:basedOn w:val="DefaultParagraphFont"/>
    <w:uiPriority w:val="99"/>
    <w:semiHidden w:val="1"/>
    <w:unhideWhenUsed w:val="1"/>
    <w:rsid w:val="00044B20"/>
    <w:rPr>
      <w:color w:val="954f72" w:themeColor="followedHyperlink"/>
      <w:u w:val="single"/>
    </w:rPr>
  </w:style>
  <w:style w:type="character" w:styleId="UnresolvedMention">
    <w:name w:val="Unresolved Mention"/>
    <w:basedOn w:val="DefaultParagraphFont"/>
    <w:uiPriority w:val="99"/>
    <w:semiHidden w:val="1"/>
    <w:unhideWhenUsed w:val="1"/>
    <w:rsid w:val="007D4351"/>
    <w:rPr>
      <w:color w:val="605e5c"/>
      <w:shd w:color="auto" w:fill="e1dfdd" w:val="clear"/>
    </w:rPr>
  </w:style>
  <w:style w:type="paragraph" w:styleId="BalloonText">
    <w:name w:val="Balloon Text"/>
    <w:basedOn w:val="Normal"/>
    <w:link w:val="BalloonTextChar"/>
    <w:uiPriority w:val="99"/>
    <w:semiHidden w:val="1"/>
    <w:unhideWhenUsed w:val="1"/>
    <w:rsid w:val="00C97A2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97A23"/>
    <w:rPr>
      <w:rFonts w:ascii="Segoe UI" w:cs="Segoe UI" w:hAnsi="Segoe UI"/>
      <w:sz w:val="18"/>
      <w:szCs w:val="18"/>
    </w:rPr>
  </w:style>
  <w:style w:type="paragraph" w:styleId="paragraph" w:customStyle="1">
    <w:name w:val="paragraph"/>
    <w:basedOn w:val="Normal"/>
    <w:rsid w:val="00083720"/>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083720"/>
  </w:style>
  <w:style w:type="character" w:styleId="eop" w:customStyle="1">
    <w:name w:val="eop"/>
    <w:basedOn w:val="DefaultParagraphFont"/>
    <w:rsid w:val="0008372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025CF8"/>
    <w:rPr>
      <w:sz w:val="16"/>
      <w:szCs w:val="16"/>
    </w:rPr>
  </w:style>
  <w:style w:type="paragraph" w:styleId="CommentText">
    <w:name w:val="annotation text"/>
    <w:basedOn w:val="Normal"/>
    <w:link w:val="CommentTextChar"/>
    <w:uiPriority w:val="99"/>
    <w:semiHidden w:val="1"/>
    <w:unhideWhenUsed w:val="1"/>
    <w:rsid w:val="00025CF8"/>
    <w:pPr>
      <w:spacing w:line="240" w:lineRule="auto"/>
    </w:pPr>
    <w:rPr>
      <w:sz w:val="20"/>
      <w:szCs w:val="20"/>
    </w:rPr>
  </w:style>
  <w:style w:type="character" w:styleId="CommentTextChar" w:customStyle="1">
    <w:name w:val="Comment Text Char"/>
    <w:basedOn w:val="DefaultParagraphFont"/>
    <w:link w:val="CommentText"/>
    <w:uiPriority w:val="99"/>
    <w:semiHidden w:val="1"/>
    <w:rsid w:val="00025CF8"/>
    <w:rPr>
      <w:sz w:val="20"/>
      <w:szCs w:val="20"/>
    </w:rPr>
  </w:style>
  <w:style w:type="paragraph" w:styleId="CommentSubject">
    <w:name w:val="annotation subject"/>
    <w:basedOn w:val="CommentText"/>
    <w:next w:val="CommentText"/>
    <w:link w:val="CommentSubjectChar"/>
    <w:uiPriority w:val="99"/>
    <w:semiHidden w:val="1"/>
    <w:unhideWhenUsed w:val="1"/>
    <w:rsid w:val="00025CF8"/>
    <w:rPr>
      <w:b w:val="1"/>
      <w:bCs w:val="1"/>
    </w:rPr>
  </w:style>
  <w:style w:type="character" w:styleId="CommentSubjectChar" w:customStyle="1">
    <w:name w:val="Comment Subject Char"/>
    <w:basedOn w:val="CommentTextChar"/>
    <w:link w:val="CommentSubject"/>
    <w:uiPriority w:val="99"/>
    <w:semiHidden w:val="1"/>
    <w:rsid w:val="00025CF8"/>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resources.factsmgt.com" TargetMode="External"/><Relationship Id="rId22" Type="http://schemas.openxmlformats.org/officeDocument/2006/relationships/image" Target="media/image12.png"/><Relationship Id="rId21" Type="http://schemas.openxmlformats.org/officeDocument/2006/relationships/image" Target="media/image11.png"/><Relationship Id="rId24" Type="http://schemas.openxmlformats.org/officeDocument/2006/relationships/image" Target="media/image5.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png"/><Relationship Id="rId26" Type="http://schemas.openxmlformats.org/officeDocument/2006/relationships/hyperlink" Target="https://www.haloinitiative.org/tuition-assistance-coordinators" TargetMode="External"/><Relationship Id="rId25" Type="http://schemas.openxmlformats.org/officeDocument/2006/relationships/hyperlink" Target="https://www.haloinitiative.org/tuition-assistance-coordinators"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image" Target="media/image9.png"/><Relationship Id="rId10" Type="http://schemas.openxmlformats.org/officeDocument/2006/relationships/image" Target="media/image1.png"/><Relationship Id="rId13" Type="http://schemas.openxmlformats.org/officeDocument/2006/relationships/hyperlink" Target="mailto:jane@haloinitiative.org" TargetMode="External"/><Relationship Id="rId12" Type="http://schemas.openxmlformats.org/officeDocument/2006/relationships/hyperlink" Target="https://www.haloinitiative.org/tuition-assistance-coordinators" TargetMode="External"/><Relationship Id="rId15" Type="http://schemas.openxmlformats.org/officeDocument/2006/relationships/image" Target="media/image10.png"/><Relationship Id="rId14" Type="http://schemas.openxmlformats.org/officeDocument/2006/relationships/hyperlink" Target="mailto:amy@haloinitiative.org" TargetMode="External"/><Relationship Id="rId17" Type="http://schemas.openxmlformats.org/officeDocument/2006/relationships/image" Target="media/image7.png"/><Relationship Id="rId16" Type="http://schemas.openxmlformats.org/officeDocument/2006/relationships/image" Target="media/image3.png"/><Relationship Id="rId19" Type="http://schemas.openxmlformats.org/officeDocument/2006/relationships/hyperlink" Target="http://www.online.factsmgt.com"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0yiALsaP+7XqyDO/nxXNIGQiw==">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2021-08-13T20:35:00Z</dcterms:created>
  <dc:creator>Michelle Gagne</dc:creator>
</cp:coreProperties>
</file>